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8F8F8">
    <v:background id="_x0000_s1025" o:bwmode="white" fillcolor="#f8f8f8">
      <v:fill r:id="rId4" o:title="נייר עיתון" type="tile"/>
    </v:background>
  </w:background>
  <w:body>
    <w:p w:rsidR="007041F6" w:rsidRDefault="001A5E99">
      <w:pPr>
        <w:rPr>
          <w:rtl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4EA1300" wp14:editId="72E7B3A6">
            <wp:simplePos x="0" y="0"/>
            <wp:positionH relativeFrom="column">
              <wp:posOffset>-1104900</wp:posOffset>
            </wp:positionH>
            <wp:positionV relativeFrom="paragraph">
              <wp:posOffset>-371475</wp:posOffset>
            </wp:positionV>
            <wp:extent cx="1376045" cy="790575"/>
            <wp:effectExtent l="0" t="0" r="0" b="9525"/>
            <wp:wrapNone/>
            <wp:docPr id="32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הורד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7E74A6D" wp14:editId="6F1F0AB1">
                <wp:simplePos x="0" y="0"/>
                <wp:positionH relativeFrom="column">
                  <wp:posOffset>342900</wp:posOffset>
                </wp:positionH>
                <wp:positionV relativeFrom="paragraph">
                  <wp:posOffset>-533400</wp:posOffset>
                </wp:positionV>
                <wp:extent cx="4953000" cy="1000125"/>
                <wp:effectExtent l="57150" t="57150" r="57150" b="66675"/>
                <wp:wrapNone/>
                <wp:docPr id="2" name="מלבן מעוגל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0" cy="1000125"/>
                        </a:xfrm>
                        <a:prstGeom prst="roundRect">
                          <a:avLst/>
                        </a:prstGeom>
                        <a:solidFill>
                          <a:srgbClr val="9BBB59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8064A2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041F6" w:rsidRPr="007041F6" w:rsidRDefault="007041F6" w:rsidP="007041F6">
                            <w:pPr>
                              <w:jc w:val="center"/>
                              <w:rPr>
                                <w:rFonts w:asciiTheme="minorBidi" w:hAnsiTheme="minorBidi" w:cs="David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rtl/>
                              </w:rPr>
                            </w:pPr>
                            <w:r w:rsidRPr="007041F6">
                              <w:rPr>
                                <w:rFonts w:asciiTheme="minorBidi" w:hAnsiTheme="minorBidi" w:cs="David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rtl/>
                              </w:rPr>
                              <w:t>ניוזלטר עבור פעילי רווחה בישובים-</w:t>
                            </w:r>
                          </w:p>
                          <w:p w:rsidR="007041F6" w:rsidRPr="007041F6" w:rsidRDefault="007041F6" w:rsidP="007041F6">
                            <w:pPr>
                              <w:jc w:val="center"/>
                              <w:rPr>
                                <w:rFonts w:asciiTheme="minorBidi" w:hAnsiTheme="minorBidi" w:cs="David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</w:pPr>
                            <w:r w:rsidRPr="007041F6">
                              <w:rPr>
                                <w:rFonts w:asciiTheme="minorBidi" w:hAnsiTheme="minorBidi" w:cs="David" w:hint="c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 xml:space="preserve">חודש יוני </w:t>
                            </w:r>
                          </w:p>
                          <w:p w:rsidR="007041F6" w:rsidRDefault="007041F6" w:rsidP="007041F6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7041F6" w:rsidRDefault="007041F6" w:rsidP="007041F6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proofErr w:type="spellStart"/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אגך</w:t>
                            </w:r>
                            <w:proofErr w:type="spellEnd"/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הרווחה והשירותים </w:t>
                            </w:r>
                          </w:p>
                          <w:p w:rsidR="007041F6" w:rsidRPr="00E5028C" w:rsidRDefault="007041F6" w:rsidP="007041F6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7041F6" w:rsidRDefault="007041F6" w:rsidP="007041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2" o:spid="_x0000_s1026" style="position:absolute;left:0;text-align:left;margin-left:27pt;margin-top:-42pt;width:390pt;height:7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" fillcolor="#77933c" strokecolor="#5c4776" strokeweight="2pt">
                <v:textbox>
                  <w:txbxContent>
                    <w:p w:rsidR="007041F6" w:rsidRPr="007041F6" w:rsidRDefault="007041F6" w:rsidP="007041F6">
                      <w:pPr>
                        <w:jc w:val="center"/>
                        <w:rPr>
                          <w:rFonts w:asciiTheme="minorBidi" w:hAnsiTheme="minorBidi" w:cs="David"/>
                          <w:b/>
                          <w:bCs/>
                          <w:color w:val="FFFFFF" w:themeColor="background1"/>
                          <w:sz w:val="52"/>
                          <w:szCs w:val="52"/>
                          <w:rtl/>
                        </w:rPr>
                      </w:pPr>
                      <w:r w:rsidRPr="007041F6">
                        <w:rPr>
                          <w:rFonts w:asciiTheme="minorBidi" w:hAnsiTheme="minorBidi" w:cs="David" w:hint="cs"/>
                          <w:b/>
                          <w:bCs/>
                          <w:color w:val="FFFFFF" w:themeColor="background1"/>
                          <w:sz w:val="52"/>
                          <w:szCs w:val="52"/>
                          <w:rtl/>
                        </w:rPr>
                        <w:t>ניוזלטר עבור פעילי רווחה בישובים-</w:t>
                      </w:r>
                    </w:p>
                    <w:p w:rsidR="007041F6" w:rsidRPr="007041F6" w:rsidRDefault="007041F6" w:rsidP="007041F6">
                      <w:pPr>
                        <w:jc w:val="center"/>
                        <w:rPr>
                          <w:rFonts w:asciiTheme="minorBidi" w:hAnsiTheme="minorBidi" w:cs="David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rtl/>
                        </w:rPr>
                      </w:pPr>
                      <w:r w:rsidRPr="007041F6">
                        <w:rPr>
                          <w:rFonts w:asciiTheme="minorBidi" w:hAnsiTheme="minorBidi" w:cs="David" w:hint="cs"/>
                          <w:b/>
                          <w:bCs/>
                          <w:color w:val="FFFFFF" w:themeColor="background1"/>
                          <w:sz w:val="44"/>
                          <w:szCs w:val="44"/>
                          <w:rtl/>
                        </w:rPr>
                        <w:t xml:space="preserve">חודש יוני </w:t>
                      </w:r>
                    </w:p>
                    <w:p w:rsidR="007041F6" w:rsidRDefault="007041F6" w:rsidP="007041F6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7041F6" w:rsidRDefault="007041F6" w:rsidP="007041F6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proofErr w:type="spellStart"/>
                      <w:r>
                        <w:rPr>
                          <w:rFonts w:asciiTheme="minorBidi" w:hAnsiTheme="minorBidi" w:hint="cs"/>
                          <w:b/>
                          <w:bCs/>
                          <w:sz w:val="40"/>
                          <w:szCs w:val="40"/>
                          <w:rtl/>
                        </w:rPr>
                        <w:t>אגך</w:t>
                      </w:r>
                      <w:proofErr w:type="spellEnd"/>
                      <w:r>
                        <w:rPr>
                          <w:rFonts w:asciiTheme="minorBidi" w:hAnsiTheme="minorBidi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הרווחה והשירותים </w:t>
                      </w:r>
                    </w:p>
                    <w:p w:rsidR="007041F6" w:rsidRPr="00E5028C" w:rsidRDefault="007041F6" w:rsidP="007041F6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7041F6" w:rsidRDefault="007041F6" w:rsidP="007041F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7041F6">
        <w:rPr>
          <w:noProof/>
        </w:rPr>
        <w:drawing>
          <wp:anchor distT="0" distB="0" distL="114300" distR="114300" simplePos="0" relativeHeight="251674624" behindDoc="1" locked="0" layoutInCell="1" allowOverlap="1" wp14:anchorId="5EA88D55" wp14:editId="0342E4A0">
            <wp:simplePos x="0" y="0"/>
            <wp:positionH relativeFrom="column">
              <wp:posOffset>5236845</wp:posOffset>
            </wp:positionH>
            <wp:positionV relativeFrom="paragraph">
              <wp:posOffset>-742950</wp:posOffset>
            </wp:positionV>
            <wp:extent cx="1272540" cy="1562100"/>
            <wp:effectExtent l="0" t="0" r="0" b="0"/>
            <wp:wrapNone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לוגו מועצה מחודש 2011 בצבע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1F6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49936F" wp14:editId="79A9E3D6">
                <wp:simplePos x="0" y="0"/>
                <wp:positionH relativeFrom="column">
                  <wp:posOffset>-971550</wp:posOffset>
                </wp:positionH>
                <wp:positionV relativeFrom="paragraph">
                  <wp:posOffset>-771525</wp:posOffset>
                </wp:positionV>
                <wp:extent cx="1028700" cy="323850"/>
                <wp:effectExtent l="114300" t="114300" r="133350" b="133350"/>
                <wp:wrapNone/>
                <wp:docPr id="11" name="מלבן מעוגל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7041F6" w:rsidRPr="007041F6" w:rsidRDefault="00603775" w:rsidP="007041F6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t>30</w:t>
                            </w:r>
                            <w:r w:rsidR="007041F6">
                              <w:t>/6/17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11" o:spid="_x0000_s1027" style="position:absolute;left:0;text-align:left;margin-left:-76.5pt;margin-top:-60.75pt;width:81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" fillcolor="window" strokecolor="#8064a2" strokeweight="2pt">
                <v:textbox>
                  <w:txbxContent>
                    <w:p w:rsidR="007041F6" w:rsidRPr="007041F6" w:rsidRDefault="00603775" w:rsidP="007041F6">
                      <w:pPr>
                        <w:jc w:val="center"/>
                        <w:rPr>
                          <w:rtl/>
                        </w:rPr>
                      </w:pPr>
                      <w:r>
                        <w:t>30</w:t>
                      </w:r>
                      <w:r w:rsidR="007041F6">
                        <w:t>/6/17</w:t>
                      </w:r>
                    </w:p>
                  </w:txbxContent>
                </v:textbox>
              </v:roundrect>
            </w:pict>
          </mc:Fallback>
        </mc:AlternateContent>
      </w:r>
    </w:p>
    <w:p w:rsidR="009E1646" w:rsidRDefault="009E1646">
      <w:pPr>
        <w:bidi w:val="0"/>
      </w:pPr>
    </w:p>
    <w:p w:rsidR="009E1646" w:rsidRDefault="009E1646">
      <w:pPr>
        <w:bidi w:val="0"/>
        <w:rPr>
          <w:rFonts w:hint="cs"/>
          <w:rtl/>
        </w:rPr>
      </w:pPr>
      <w:r w:rsidRPr="009E1646">
        <w:rPr>
          <w:rFonts w:eastAsiaTheme="minorEastAsia" w:hint="cs"/>
          <w:noProof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F96B2AA" wp14:editId="3350FD86">
                <wp:simplePos x="0" y="0"/>
                <wp:positionH relativeFrom="column">
                  <wp:posOffset>3467100</wp:posOffset>
                </wp:positionH>
                <wp:positionV relativeFrom="paragraph">
                  <wp:posOffset>286385</wp:posOffset>
                </wp:positionV>
                <wp:extent cx="2785110" cy="542925"/>
                <wp:effectExtent l="76200" t="76200" r="91440" b="104775"/>
                <wp:wrapNone/>
                <wp:docPr id="9" name="מלבן מעוגל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511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635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9E1646" w:rsidRPr="009E1646" w:rsidRDefault="009E1646" w:rsidP="009E1646">
                            <w:pPr>
                              <w:spacing w:after="0"/>
                              <w:rPr>
                                <w:rFonts w:cs="David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9E1646">
                              <w:rPr>
                                <w:rFonts w:cs="David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אירועי החודש</w:t>
                            </w:r>
                          </w:p>
                          <w:p w:rsidR="009E1646" w:rsidRPr="009E1646" w:rsidRDefault="009E1646" w:rsidP="009E1646">
                            <w:pPr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</w:pPr>
                            <w:r w:rsidRPr="009E1646"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  <w:t>אגף הרווחה והשירותים החברתיים</w:t>
                            </w:r>
                          </w:p>
                          <w:p w:rsidR="009E1646" w:rsidRPr="0050771A" w:rsidRDefault="009E1646" w:rsidP="009E1646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9" o:spid="_x0000_s1028" style="position:absolute;margin-left:273pt;margin-top:22.55pt;width:219.3pt;height:42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" fillcolor="#dce6f2" strokecolor="#8064a2" strokeweight="2pt">
                <v:textbox>
                  <w:txbxContent>
                    <w:p w:rsidR="009E1646" w:rsidRPr="009E1646" w:rsidRDefault="009E1646" w:rsidP="009E1646">
                      <w:pPr>
                        <w:spacing w:after="0"/>
                        <w:rPr>
                          <w:rFonts w:cs="David" w:hint="cs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9E1646">
                        <w:rPr>
                          <w:rFonts w:cs="David" w:hint="cs"/>
                          <w:b/>
                          <w:bCs/>
                          <w:sz w:val="32"/>
                          <w:szCs w:val="32"/>
                          <w:rtl/>
                        </w:rPr>
                        <w:t>אירועי החודש</w:t>
                      </w:r>
                    </w:p>
                    <w:p w:rsidR="009E1646" w:rsidRPr="009E1646" w:rsidRDefault="009E1646" w:rsidP="009E1646">
                      <w:pPr>
                        <w:rPr>
                          <w:rFonts w:cs="David" w:hint="cs"/>
                          <w:sz w:val="28"/>
                          <w:szCs w:val="28"/>
                          <w:rtl/>
                        </w:rPr>
                      </w:pPr>
                      <w:r w:rsidRPr="009E1646">
                        <w:rPr>
                          <w:rFonts w:cs="David" w:hint="cs"/>
                          <w:sz w:val="28"/>
                          <w:szCs w:val="28"/>
                          <w:rtl/>
                        </w:rPr>
                        <w:t>אגף הרווחה והשירותים החברתיים</w:t>
                      </w:r>
                    </w:p>
                    <w:p w:rsidR="009E1646" w:rsidRPr="0050771A" w:rsidRDefault="009E1646" w:rsidP="009E1646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E1646" w:rsidRDefault="00FA21EB" w:rsidP="009E1646">
      <w:pPr>
        <w:bidi w:val="0"/>
      </w:pPr>
      <w:bookmarkStart w:id="0" w:name="_GoBack"/>
      <w:bookmarkEnd w:id="0"/>
      <w:r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C0547D6" wp14:editId="61A19802">
                <wp:simplePos x="0" y="0"/>
                <wp:positionH relativeFrom="margin">
                  <wp:posOffset>-876300</wp:posOffset>
                </wp:positionH>
                <wp:positionV relativeFrom="margin">
                  <wp:posOffset>9339580</wp:posOffset>
                </wp:positionV>
                <wp:extent cx="390525" cy="266700"/>
                <wp:effectExtent l="0" t="0" r="28575" b="19050"/>
                <wp:wrapSquare wrapText="bothSides"/>
                <wp:docPr id="37" name="תיבת טקסט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תיבת טקסט 37" o:spid="_x0000_s1029" type="#_x0000_t202" style="position:absolute;margin-left:-69pt;margin-top:735.4pt;width:30.75pt;height:21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63FB6" w:rsidRPr="00F96F50">
        <w:rPr>
          <w:rFonts w:ascii="Arial" w:hAnsi="Arial" w:cs="David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00786F8B" wp14:editId="275BCED6">
                <wp:simplePos x="0" y="0"/>
                <wp:positionH relativeFrom="column">
                  <wp:posOffset>-581025</wp:posOffset>
                </wp:positionH>
                <wp:positionV relativeFrom="paragraph">
                  <wp:posOffset>643890</wp:posOffset>
                </wp:positionV>
                <wp:extent cx="6674485" cy="7562850"/>
                <wp:effectExtent l="0" t="0" r="12065" b="19050"/>
                <wp:wrapNone/>
                <wp:docPr id="14" name="מלבן מעוגל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4485" cy="7562850"/>
                        </a:xfrm>
                        <a:prstGeom prst="round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E1646" w:rsidRPr="009907DC" w:rsidRDefault="009E1646" w:rsidP="009E1646">
                            <w:pPr>
                              <w:spacing w:after="12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840503">
                              <w:rPr>
                                <w:rFonts w:cs="David" w:hint="cs"/>
                                <w:b/>
                                <w:bCs/>
                                <w:color w:val="632423" w:themeColor="accent2" w:themeShade="80"/>
                                <w:sz w:val="28"/>
                                <w:szCs w:val="28"/>
                                <w:rtl/>
                              </w:rPr>
                              <w:t>בתים חמים</w:t>
                            </w:r>
                            <w:r>
                              <w:rPr>
                                <w:rFonts w:cs="David" w:hint="cs"/>
                                <w:b/>
                                <w:bCs/>
                                <w:color w:val="632423" w:themeColor="accent2" w:themeShade="80"/>
                                <w:sz w:val="28"/>
                                <w:szCs w:val="28"/>
                                <w:rtl/>
                              </w:rPr>
                              <w:t xml:space="preserve"> עבור ותיקי הישוב</w:t>
                            </w:r>
                            <w:r w:rsidRPr="00840503">
                              <w:rPr>
                                <w:rFonts w:cs="David" w:hint="cs"/>
                                <w:b/>
                                <w:bCs/>
                                <w:color w:val="632423" w:themeColor="accent2" w:themeShade="80"/>
                                <w:sz w:val="28"/>
                                <w:szCs w:val="28"/>
                                <w:rtl/>
                              </w:rPr>
                              <w:t xml:space="preserve">-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עוד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לוותיקים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לפעול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בימים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האחרונים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בעמק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חפר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והפעם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בישובים חרב לאת וחיבת ציון!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:rsidR="009E1646" w:rsidRPr="009907DC" w:rsidRDefault="009E1646" w:rsidP="009E1646">
                            <w:pPr>
                              <w:spacing w:after="12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הבית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חיבת ציון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נפתח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ביום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רביעי 20/6/17.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האירוע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המרגש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פתיחת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הבית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כלל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ארוחת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בוקר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חגיגית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שירה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בציבור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ברכות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ושיח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החברים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9E1646" w:rsidRPr="009907DC" w:rsidRDefault="009E1646" w:rsidP="009E1646">
                            <w:pPr>
                              <w:spacing w:after="12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תכנית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'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'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פועלת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עד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כה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שמונה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ישובים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בעמק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חפר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התכנית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מתבססת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קבוצה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15-20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משתתפים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המפגשים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מתקיימים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אחת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של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לשבוע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במועדון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החברתי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למשך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כשלוש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שעות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.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התכנית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החברתית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כוללת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פעילויות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מגוונות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כגון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: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פעילות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בחגים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הרצאות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העברת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מידע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מיצוי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זכויות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ועוד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9E1646" w:rsidRPr="009907DC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במפגש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השתתפו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הוועדים המקומיים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נציגי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אגף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הרווחה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מרכז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קהילתי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ומתנדבים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משני הישובים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וכמובן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וותיקי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9907DC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היישוב</w:t>
                            </w:r>
                            <w:r w:rsidRPr="009907DC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9E1646" w:rsidRPr="008F1A62" w:rsidRDefault="009E1646" w:rsidP="009E1646">
                            <w:pPr>
                              <w:spacing w:after="0" w:line="360" w:lineRule="auto"/>
                              <w:jc w:val="center"/>
                              <w:rPr>
                                <w:rFonts w:cs="David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</w:pPr>
                            <w:r w:rsidRPr="008F1A62">
                              <w:rPr>
                                <w:rFonts w:cs="David" w:hint="cs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>נאחל</w:t>
                            </w:r>
                            <w:r w:rsidRPr="008F1A62">
                              <w:rPr>
                                <w:rFonts w:cs="David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8F1A62">
                              <w:rPr>
                                <w:rFonts w:cs="David" w:hint="cs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>הצלחה</w:t>
                            </w:r>
                            <w:r w:rsidRPr="008F1A62">
                              <w:rPr>
                                <w:rFonts w:cs="David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8F1A62">
                              <w:rPr>
                                <w:rFonts w:cs="David" w:hint="cs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>למפעילים</w:t>
                            </w:r>
                            <w:r w:rsidRPr="008F1A62">
                              <w:rPr>
                                <w:rFonts w:cs="David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8F1A62">
                              <w:rPr>
                                <w:rFonts w:cs="David" w:hint="cs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>והנאה</w:t>
                            </w:r>
                            <w:r w:rsidRPr="008F1A62">
                              <w:rPr>
                                <w:rFonts w:cs="David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8F1A62">
                              <w:rPr>
                                <w:rFonts w:cs="David" w:hint="cs"/>
                                <w:b/>
                                <w:bCs/>
                                <w:i/>
                                <w:i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>למשתתפים!</w:t>
                            </w: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9E164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9E1646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9E1646">
                            <w:pPr>
                              <w:spacing w:after="0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9E1646">
                            <w:pPr>
                              <w:spacing w:after="0" w:line="360" w:lineRule="auto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9E1646">
                            <w:pPr>
                              <w:spacing w:after="0" w:line="360" w:lineRule="auto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בתמונות: מפעילות הבתים החמים בהשתלמות ארצית עבורן.</w:t>
                            </w:r>
                            <w:r w:rsidRPr="00D40416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4" o:spid="_x0000_s1030" style="position:absolute;margin-left:-45.75pt;margin-top:50.7pt;width:525.55pt;height:595.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" fillcolor="#f2dcdb" strokecolor="#8064a2" strokeweight="2pt">
                <v:textbox>
                  <w:txbxContent>
                    <w:p w:rsidR="009E1646" w:rsidRPr="009907DC" w:rsidRDefault="009E1646" w:rsidP="009E1646">
                      <w:pPr>
                        <w:spacing w:after="12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840503">
                        <w:rPr>
                          <w:rFonts w:cs="David" w:hint="cs"/>
                          <w:b/>
                          <w:bCs/>
                          <w:color w:val="632423" w:themeColor="accent2" w:themeShade="80"/>
                          <w:sz w:val="28"/>
                          <w:szCs w:val="28"/>
                          <w:rtl/>
                        </w:rPr>
                        <w:t>בתים חמים</w:t>
                      </w:r>
                      <w:r>
                        <w:rPr>
                          <w:rFonts w:cs="David" w:hint="cs"/>
                          <w:b/>
                          <w:bCs/>
                          <w:color w:val="632423" w:themeColor="accent2" w:themeShade="80"/>
                          <w:sz w:val="28"/>
                          <w:szCs w:val="28"/>
                          <w:rtl/>
                        </w:rPr>
                        <w:t xml:space="preserve"> עבור ותיקי הישוב</w:t>
                      </w:r>
                      <w:r w:rsidRPr="00840503">
                        <w:rPr>
                          <w:rFonts w:cs="David" w:hint="cs"/>
                          <w:b/>
                          <w:bCs/>
                          <w:color w:val="632423" w:themeColor="accent2" w:themeShade="80"/>
                          <w:sz w:val="28"/>
                          <w:szCs w:val="28"/>
                          <w:rtl/>
                        </w:rPr>
                        <w:t xml:space="preserve">-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עוד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לוותיקים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לפעול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בימים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האחרונים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בעמק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חפר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והפעם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בישובים חרב לאת וחיבת ציון!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</w:p>
                    <w:p w:rsidR="009E1646" w:rsidRPr="009907DC" w:rsidRDefault="009E1646" w:rsidP="009E1646">
                      <w:pPr>
                        <w:spacing w:after="12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הבית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חיבת ציון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נפתח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ביום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רביעי 20/6/17.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האירוע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המרגש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פתיחת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הבית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כלל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ארוחת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בוקר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חגיגית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שירה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בציבור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ברכות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ושיח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החברים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9E1646" w:rsidRPr="009907DC" w:rsidRDefault="009E1646" w:rsidP="009E1646">
                      <w:pPr>
                        <w:spacing w:after="12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תכנית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'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'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פועלת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עד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כה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שמונה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ישובים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בעמק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חפר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התכנית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מתבססת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קבוצה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15-20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משתתפים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המפגשים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מתקיימים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אחת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של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לשבוע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במועדון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החברתי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למשך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כשלוש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שעות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.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התכנית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החברתית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כוללת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פעילויות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מגוונות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כגון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: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פעילות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בחגים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הרצאות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העברת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מידע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מיצוי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זכויות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ועוד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9E1646" w:rsidRPr="009907DC" w:rsidRDefault="009E1646" w:rsidP="009E1646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במפגש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השתתפו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הוועדים המקומיים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נציגי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אגף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הרווחה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מרכז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קהילתי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ומתנדבים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משני הישובים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וכמובן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וותיקי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9907DC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היישוב</w:t>
                      </w:r>
                      <w:r w:rsidRPr="009907DC">
                        <w:rPr>
                          <w:rFonts w:cs="David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9E1646" w:rsidRPr="008F1A62" w:rsidRDefault="009E1646" w:rsidP="009E1646">
                      <w:pPr>
                        <w:spacing w:after="0" w:line="360" w:lineRule="auto"/>
                        <w:jc w:val="center"/>
                        <w:rPr>
                          <w:rFonts w:cs="David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</w:pPr>
                      <w:r w:rsidRPr="008F1A62">
                        <w:rPr>
                          <w:rFonts w:cs="David" w:hint="cs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>נאחל</w:t>
                      </w:r>
                      <w:r w:rsidRPr="008F1A62">
                        <w:rPr>
                          <w:rFonts w:cs="David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8F1A62">
                        <w:rPr>
                          <w:rFonts w:cs="David" w:hint="cs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>הצלחה</w:t>
                      </w:r>
                      <w:r w:rsidRPr="008F1A62">
                        <w:rPr>
                          <w:rFonts w:cs="David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8F1A62">
                        <w:rPr>
                          <w:rFonts w:cs="David" w:hint="cs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>למפעילים</w:t>
                      </w:r>
                      <w:r w:rsidRPr="008F1A62">
                        <w:rPr>
                          <w:rFonts w:cs="David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8F1A62">
                        <w:rPr>
                          <w:rFonts w:cs="David" w:hint="cs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>והנאה</w:t>
                      </w:r>
                      <w:r w:rsidRPr="008F1A62">
                        <w:rPr>
                          <w:rFonts w:cs="David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8F1A62">
                        <w:rPr>
                          <w:rFonts w:cs="David" w:hint="cs"/>
                          <w:b/>
                          <w:bCs/>
                          <w:i/>
                          <w:iCs/>
                          <w:color w:val="1F497D" w:themeColor="text2"/>
                          <w:sz w:val="24"/>
                          <w:szCs w:val="24"/>
                          <w:rtl/>
                        </w:rPr>
                        <w:t>למשתתפים!</w:t>
                      </w: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9E164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9E1646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9E1646">
                      <w:pPr>
                        <w:spacing w:after="0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9E1646">
                      <w:pPr>
                        <w:spacing w:after="0" w:line="360" w:lineRule="auto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9E1646">
                      <w:pPr>
                        <w:spacing w:after="0" w:line="360" w:lineRule="auto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בתמונות: מפעילות הבתים החמים בהשתלמות ארצית עבורן.</w:t>
                      </w:r>
                      <w:r w:rsidRPr="00D40416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9E1646">
        <w:rPr>
          <w:rFonts w:ascii="Arial" w:hAnsi="Arial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03296" behindDoc="0" locked="0" layoutInCell="1" allowOverlap="1" wp14:anchorId="518C701E" wp14:editId="13B61301">
            <wp:simplePos x="0" y="0"/>
            <wp:positionH relativeFrom="column">
              <wp:posOffset>76200</wp:posOffset>
            </wp:positionH>
            <wp:positionV relativeFrom="paragraph">
              <wp:posOffset>6806565</wp:posOffset>
            </wp:positionV>
            <wp:extent cx="5381625" cy="485775"/>
            <wp:effectExtent l="171450" t="171450" r="352425" b="352425"/>
            <wp:wrapNone/>
            <wp:docPr id="25" name="תמונה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8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646">
        <w:rPr>
          <w:rFonts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01248" behindDoc="0" locked="0" layoutInCell="1" allowOverlap="1" wp14:anchorId="4B03DA9D" wp14:editId="6DE69D49">
            <wp:simplePos x="0" y="0"/>
            <wp:positionH relativeFrom="column">
              <wp:posOffset>-400050</wp:posOffset>
            </wp:positionH>
            <wp:positionV relativeFrom="paragraph">
              <wp:posOffset>3653790</wp:posOffset>
            </wp:positionV>
            <wp:extent cx="3181350" cy="2314575"/>
            <wp:effectExtent l="0" t="0" r="0" b="9525"/>
            <wp:wrapNone/>
            <wp:docPr id="23" name="תמונה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646">
        <w:rPr>
          <w:rFonts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02272" behindDoc="0" locked="0" layoutInCell="1" allowOverlap="1" wp14:anchorId="432CFB12" wp14:editId="2FA8BDA1">
            <wp:simplePos x="0" y="0"/>
            <wp:positionH relativeFrom="column">
              <wp:posOffset>2638425</wp:posOffset>
            </wp:positionH>
            <wp:positionV relativeFrom="paragraph">
              <wp:posOffset>4311015</wp:posOffset>
            </wp:positionV>
            <wp:extent cx="3124200" cy="2407920"/>
            <wp:effectExtent l="0" t="0" r="0" b="0"/>
            <wp:wrapNone/>
            <wp:docPr id="17" name="תמונה 17" descr="C:\Users\shakedk\Desktop\בית ח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shakedk\Desktop\בית חם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41"/>
                    <a:stretch/>
                  </pic:blipFill>
                  <pic:spPr bwMode="auto">
                    <a:xfrm>
                      <a:off x="0" y="0"/>
                      <a:ext cx="3124200" cy="2407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646">
        <w:br w:type="page"/>
      </w:r>
    </w:p>
    <w:p w:rsidR="009E1646" w:rsidRDefault="00DA0828">
      <w:pPr>
        <w:bidi w:val="0"/>
      </w:pPr>
      <w:r w:rsidRPr="00F96F50">
        <w:rPr>
          <w:rFonts w:ascii="Arial" w:hAnsi="Arial" w:cs="David" w:hint="cs"/>
          <w:b/>
          <w:bCs/>
          <w:noProof/>
          <w:sz w:val="28"/>
          <w:szCs w:val="28"/>
          <w:rtl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5C21E7" wp14:editId="068D7EBA">
                <wp:simplePos x="0" y="0"/>
                <wp:positionH relativeFrom="column">
                  <wp:posOffset>-714375</wp:posOffset>
                </wp:positionH>
                <wp:positionV relativeFrom="paragraph">
                  <wp:posOffset>-780415</wp:posOffset>
                </wp:positionV>
                <wp:extent cx="6788785" cy="6515100"/>
                <wp:effectExtent l="0" t="0" r="12065" b="19050"/>
                <wp:wrapNone/>
                <wp:docPr id="26" name="מלבן מעוגל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85" cy="6515100"/>
                        </a:xfrm>
                        <a:prstGeom prst="round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A0828" w:rsidRPr="00F96F50" w:rsidRDefault="00DA0828" w:rsidP="001A5E99">
                            <w:pPr>
                              <w:spacing w:after="120" w:line="360" w:lineRule="auto"/>
                              <w:ind w:left="-41"/>
                              <w:jc w:val="both"/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ועוד בנושא בתים חמים....</w:t>
                            </w:r>
                          </w:p>
                          <w:p w:rsidR="00DA0828" w:rsidRPr="00984CB9" w:rsidRDefault="00DA0828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ביום א' בתאריך 25/6/17 יצאו להשתלמות ארצית עבור מפעילות תכנית "בית חם" כשמונה מפעילות ממספר ישובים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בהם קיימים בתים חמים במועצה</w:t>
                            </w: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DA0828" w:rsidRPr="00984CB9" w:rsidRDefault="00DA0828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על סדר היום התקיימה הרצאה ולאחר מכן עבודה בקבוצות קטנות בהנחייתה של ד"ר אילה אליהו. </w:t>
                            </w:r>
                          </w:p>
                          <w:p w:rsidR="00DA0828" w:rsidRPr="00984CB9" w:rsidRDefault="00DA0828" w:rsidP="00DA0828">
                            <w:pPr>
                              <w:spacing w:after="120" w:line="360" w:lineRule="auto"/>
                              <w:ind w:left="-41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את סיום הי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ום קינחנו בארות צהריים משותפת. </w:t>
                            </w: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התגובות היו אוהדות ומרוצות.</w:t>
                            </w:r>
                          </w:p>
                          <w:p w:rsidR="00DA0828" w:rsidRPr="00984CB9" w:rsidRDefault="00DA0828" w:rsidP="00DA0828">
                            <w:pPr>
                              <w:spacing w:after="120" w:line="360" w:lineRule="auto"/>
                              <w:ind w:left="-41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המדור לעבודה קהילתית באגף הרווחה והשירותים החברתיים ממשיך ללוות את מפעילות הבתים החמים הן במסגרת עבודתן השוטפת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בבית החם</w:t>
                            </w: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והן 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באמצעות הכשרות וקיום מפגשים קבוצתיים עבור כל מפעילי הבתים החמים בעמק חפר.</w:t>
                            </w:r>
                          </w:p>
                          <w:p w:rsidR="00DA0828" w:rsidRPr="00333178" w:rsidRDefault="0023152E" w:rsidP="0023152E">
                            <w:pPr>
                              <w:spacing w:after="120" w:line="360" w:lineRule="auto"/>
                              <w:ind w:left="-41"/>
                              <w:jc w:val="center"/>
                              <w:rPr>
                                <w:rFonts w:cs="David"/>
                                <w:i/>
                                <w:iCs/>
                                <w:sz w:val="26"/>
                                <w:szCs w:val="26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i/>
                                <w:iCs/>
                                <w:sz w:val="26"/>
                                <w:szCs w:val="26"/>
                                <w:rtl/>
                              </w:rPr>
                              <w:t>חושבים שגם אצלכם קיים צורך בבית חם</w:t>
                            </w:r>
                            <w:r w:rsidR="00DA0828" w:rsidRPr="00333178">
                              <w:rPr>
                                <w:rFonts w:cs="David" w:hint="cs"/>
                                <w:i/>
                                <w:iCs/>
                                <w:sz w:val="26"/>
                                <w:szCs w:val="26"/>
                                <w:rtl/>
                              </w:rPr>
                              <w:t>?</w:t>
                            </w: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לפרטים נוספים ניתן לפנות אליי. </w:t>
                            </w:r>
                          </w:p>
                          <w:p w:rsidR="00DA0828" w:rsidRDefault="0023152E" w:rsidP="0023152E">
                            <w:pPr>
                              <w:ind w:left="-41"/>
                              <w:rPr>
                                <w:rFonts w:hint="cs"/>
                                <w:rtl/>
                              </w:rPr>
                            </w:pPr>
                            <w:r w:rsidRPr="00984CB9">
                              <w:rPr>
                                <w:rFonts w:cs="David" w:hint="cs"/>
                                <w:noProof/>
                                <w:sz w:val="24"/>
                                <w:szCs w:val="24"/>
                                <w:rtl/>
                              </w:rPr>
                              <w:drawing>
                                <wp:inline distT="0" distB="0" distL="0" distR="0" wp14:anchorId="69E078D7" wp14:editId="6388CE6F">
                                  <wp:extent cx="5067299" cy="1914525"/>
                                  <wp:effectExtent l="0" t="0" r="635" b="0"/>
                                  <wp:docPr id="29" name="תמונה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השתלמות.jpg"/>
                                          <pic:cNvPicPr/>
                                        </pic:nvPicPr>
                                        <pic:blipFill rotWithShape="1"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5886" r="6608" b="72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69096" cy="1915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David"/>
                                <w:b/>
                                <w:bCs/>
                                <w:noProof/>
                                <w:sz w:val="24"/>
                                <w:szCs w:val="24"/>
                                <w:rtl/>
                              </w:rPr>
                              <w:drawing>
                                <wp:inline distT="0" distB="0" distL="0" distR="0" wp14:anchorId="3669C1CF" wp14:editId="123CFD2A">
                                  <wp:extent cx="4638675" cy="1950305"/>
                                  <wp:effectExtent l="0" t="0" r="0" b="0"/>
                                  <wp:docPr id="27" name="תמונה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השתלמות 2.jpg"/>
                                          <pic:cNvPicPr/>
                                        </pic:nvPicPr>
                                        <pic:blipFill rotWithShape="1"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6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38675" cy="1950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0828" w:rsidRDefault="00DA0828" w:rsidP="00DA0828">
                            <w:pPr>
                              <w:bidi w:val="0"/>
                              <w:ind w:left="-41"/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 w:line="360" w:lineRule="auto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/>
                              <w:ind w:left="-41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9E1646" w:rsidRPr="0069542B" w:rsidRDefault="009E1646" w:rsidP="00DA0828">
                            <w:pPr>
                              <w:spacing w:after="0" w:line="360" w:lineRule="auto"/>
                              <w:ind w:left="-41"/>
                              <w:jc w:val="right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בתמונות: מפעילות הבתים החמים בהשתלמות ארצית עבורן.</w:t>
                            </w:r>
                            <w:r w:rsidRPr="00D40416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26" o:spid="_x0000_s1031" style="position:absolute;margin-left:-56.25pt;margin-top:-61.45pt;width:534.55pt;height:51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" fillcolor="#f2dcdb" strokecolor="#8064a2" strokeweight="2pt">
                <v:textbox>
                  <w:txbxContent>
                    <w:p w:rsidR="00DA0828" w:rsidRPr="00F96F50" w:rsidRDefault="00DA0828" w:rsidP="001A5E99">
                      <w:pPr>
                        <w:spacing w:after="120" w:line="360" w:lineRule="auto"/>
                        <w:ind w:left="-41"/>
                        <w:jc w:val="both"/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F96F50"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ועוד בנושא בתים חמים....</w:t>
                      </w:r>
                    </w:p>
                    <w:p w:rsidR="00DA0828" w:rsidRPr="00984CB9" w:rsidRDefault="00DA0828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ביום א' בתאריך 25/6/17 יצאו להשתלמות ארצית עבור מפעילות תכנית "בית חם" כשמונה מפעילות ממספר ישובים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בהם קיימים בתים חמים במועצה</w:t>
                      </w: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DA0828" w:rsidRPr="00984CB9" w:rsidRDefault="00DA0828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על סדר היום התקיימה הרצאה ולאחר מכן עבודה בקבוצות קטנות בהנחייתה של ד"ר אילה אליהו. </w:t>
                      </w:r>
                    </w:p>
                    <w:p w:rsidR="00DA0828" w:rsidRPr="00984CB9" w:rsidRDefault="00DA0828" w:rsidP="00DA0828">
                      <w:pPr>
                        <w:spacing w:after="120" w:line="360" w:lineRule="auto"/>
                        <w:ind w:left="-41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את סיום הי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ום קינחנו בארות צהריים משותפת. </w:t>
                      </w: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התגובות היו אוהדות ומרוצות.</w:t>
                      </w:r>
                    </w:p>
                    <w:p w:rsidR="00DA0828" w:rsidRPr="00984CB9" w:rsidRDefault="00DA0828" w:rsidP="00DA0828">
                      <w:pPr>
                        <w:spacing w:after="120" w:line="360" w:lineRule="auto"/>
                        <w:ind w:left="-41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המדור לעבודה קהילתית באגף הרווחה והשירותים החברתיים ממשיך ללוות את מפעילות הבתים החמים הן במסגרת עבודתן השוטפת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בבית החם</w:t>
                      </w: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והן 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באמצעות הכשרות וקיום מפגשים קבוצתיים עבור כל מפעילי הבתים החמים בעמק חפר.</w:t>
                      </w:r>
                    </w:p>
                    <w:p w:rsidR="00DA0828" w:rsidRPr="00333178" w:rsidRDefault="0023152E" w:rsidP="0023152E">
                      <w:pPr>
                        <w:spacing w:after="120" w:line="360" w:lineRule="auto"/>
                        <w:ind w:left="-41"/>
                        <w:jc w:val="center"/>
                        <w:rPr>
                          <w:rFonts w:cs="David"/>
                          <w:i/>
                          <w:iCs/>
                          <w:sz w:val="26"/>
                          <w:szCs w:val="26"/>
                          <w:rtl/>
                        </w:rPr>
                      </w:pPr>
                      <w:r>
                        <w:rPr>
                          <w:rFonts w:cs="David" w:hint="cs"/>
                          <w:i/>
                          <w:iCs/>
                          <w:sz w:val="26"/>
                          <w:szCs w:val="26"/>
                          <w:rtl/>
                        </w:rPr>
                        <w:t>חושבים שגם אצלכם קיים צורך בבית חם</w:t>
                      </w:r>
                      <w:r w:rsidR="00DA0828" w:rsidRPr="00333178">
                        <w:rPr>
                          <w:rFonts w:cs="David" w:hint="cs"/>
                          <w:i/>
                          <w:iCs/>
                          <w:sz w:val="26"/>
                          <w:szCs w:val="26"/>
                          <w:rtl/>
                        </w:rPr>
                        <w:t>?</w:t>
                      </w:r>
                    </w:p>
                    <w:p w:rsidR="00DA0828" w:rsidRDefault="00DA0828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984CB9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לפרטים נוספים ניתן לפנות אליי. </w:t>
                      </w:r>
                    </w:p>
                    <w:p w:rsidR="00DA0828" w:rsidRDefault="0023152E" w:rsidP="0023152E">
                      <w:pPr>
                        <w:ind w:left="-41"/>
                        <w:rPr>
                          <w:rFonts w:hint="cs"/>
                          <w:rtl/>
                        </w:rPr>
                      </w:pPr>
                      <w:r w:rsidRPr="00984CB9">
                        <w:rPr>
                          <w:rFonts w:cs="David" w:hint="cs"/>
                          <w:noProof/>
                          <w:sz w:val="24"/>
                          <w:szCs w:val="24"/>
                          <w:rtl/>
                        </w:rPr>
                        <w:drawing>
                          <wp:inline distT="0" distB="0" distL="0" distR="0" wp14:anchorId="69E078D7" wp14:editId="6388CE6F">
                            <wp:extent cx="5067299" cy="1914525"/>
                            <wp:effectExtent l="0" t="0" r="635" b="0"/>
                            <wp:docPr id="29" name="תמונה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השתלמות.jpg"/>
                                    <pic:cNvPicPr/>
                                  </pic:nvPicPr>
                                  <pic:blipFill rotWithShape="1"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5886" r="6608" b="72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69096" cy="19152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David"/>
                          <w:b/>
                          <w:bCs/>
                          <w:noProof/>
                          <w:sz w:val="24"/>
                          <w:szCs w:val="24"/>
                          <w:rtl/>
                        </w:rPr>
                        <w:drawing>
                          <wp:inline distT="0" distB="0" distL="0" distR="0" wp14:anchorId="3669C1CF" wp14:editId="123CFD2A">
                            <wp:extent cx="4638675" cy="1950305"/>
                            <wp:effectExtent l="0" t="0" r="0" b="0"/>
                            <wp:docPr id="27" name="תמונה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השתלמות 2.jpg"/>
                                    <pic:cNvPicPr/>
                                  </pic:nvPicPr>
                                  <pic:blipFill rotWithShape="1"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6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38675" cy="19503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0828" w:rsidRDefault="00DA0828" w:rsidP="00DA0828">
                      <w:pPr>
                        <w:bidi w:val="0"/>
                        <w:ind w:left="-41"/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rPr>
                          <w:rFonts w:cs="David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 w:line="360" w:lineRule="auto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 w:line="360" w:lineRule="auto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/>
                        <w:ind w:left="-41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9E1646" w:rsidRPr="0069542B" w:rsidRDefault="009E1646" w:rsidP="00DA0828">
                      <w:pPr>
                        <w:spacing w:after="0" w:line="360" w:lineRule="auto"/>
                        <w:ind w:left="-41"/>
                        <w:jc w:val="right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בתמונות: מפעילות הבתים החמים בהשתלמות ארצית עבורן.</w:t>
                      </w:r>
                      <w:r w:rsidRPr="00D40416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9E1646" w:rsidRDefault="00FA21EB">
      <w:pPr>
        <w:bidi w:val="0"/>
      </w:pPr>
      <w:r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0547D6" wp14:editId="61A19802">
                <wp:simplePos x="0" y="0"/>
                <wp:positionH relativeFrom="margin">
                  <wp:posOffset>-1076325</wp:posOffset>
                </wp:positionH>
                <wp:positionV relativeFrom="margin">
                  <wp:posOffset>9453880</wp:posOffset>
                </wp:positionV>
                <wp:extent cx="390525" cy="266700"/>
                <wp:effectExtent l="0" t="0" r="28575" b="19050"/>
                <wp:wrapSquare wrapText="bothSides"/>
                <wp:docPr id="36" name="תיבת טקסט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6" o:spid="_x0000_s1032" type="#_x0000_t202" style="position:absolute;margin-left:-84.75pt;margin-top:744.4pt;width:30.75pt;height:21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63FB6">
        <w:rPr>
          <w:rFonts w:ascii="Arial" w:hAnsi="Arial" w:cs="Arial" w:hint="cs"/>
          <w:noProof/>
          <w:rtl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6153A962" wp14:editId="61960AD6">
                <wp:simplePos x="0" y="0"/>
                <wp:positionH relativeFrom="column">
                  <wp:posOffset>-752475</wp:posOffset>
                </wp:positionH>
                <wp:positionV relativeFrom="paragraph">
                  <wp:posOffset>5877560</wp:posOffset>
                </wp:positionV>
                <wp:extent cx="6788785" cy="3486150"/>
                <wp:effectExtent l="0" t="0" r="12065" b="19050"/>
                <wp:wrapSquare wrapText="bothSides"/>
                <wp:docPr id="13" name="מלבן מעוגל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85" cy="3486150"/>
                        </a:xfrm>
                        <a:prstGeom prst="round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התחנה</w:t>
                            </w:r>
                            <w:r w:rsidRPr="00F96F50">
                              <w:rPr>
                                <w:rFonts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לטיפול</w:t>
                            </w:r>
                            <w:r w:rsidRPr="00F96F50">
                              <w:rPr>
                                <w:rFonts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זוגי</w:t>
                            </w:r>
                            <w:r w:rsidRPr="00F96F50">
                              <w:rPr>
                                <w:rFonts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ומשפחתי</w:t>
                            </w:r>
                            <w:r w:rsidRPr="00F96F50">
                              <w:rPr>
                                <w:rFonts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בעמק</w:t>
                            </w:r>
                            <w:r w:rsidRPr="00F96F50">
                              <w:rPr>
                                <w:rFonts w:cs="David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F96F50">
                              <w:rPr>
                                <w:rFonts w:cs="David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חפר-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פועלת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במטרה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לתת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מענה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לתושבי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עמק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חפר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בנושאים הקשורים לזוגיות ומשפחה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הצוות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בתחנה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מונה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-15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אנשי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צוות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מיומנים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ומקצועיים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. </w:t>
                            </w: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הטיפולים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בתחנה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ניתנים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במחירים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מסובסדים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 סודיות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מובטחת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לכל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הפונים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DA0828" w:rsidRPr="0069542B" w:rsidRDefault="00DA0828" w:rsidP="00DA0828">
                            <w:pPr>
                              <w:spacing w:before="120"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סוגי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הטיפולים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המוצעים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u w:val="single"/>
                                <w:rtl/>
                              </w:rPr>
                              <w:t>בתחנה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>:</w:t>
                            </w: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זוגי,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משפחתי, הדרכת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הורים,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פרטני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באוריינטציה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משפחתית,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דיאדי, ייעוץ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והדרכה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לקראת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נישואין, ייעוץ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בחיי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נישואין, ליווי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בפרידה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וגירושין, התערבות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בשעת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משבר, יחסים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בין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הורים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וילדים, עזרה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בהתמודדות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במצבי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משבר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כגון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: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חולי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במשפחה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גירושין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ואבל,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במשפחות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חד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הוריות, ייעוץ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והדרכה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לנישואים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חוזרים,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במשפחות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מורכבות,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בזוגיות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חד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מינית, טיפול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בשכול</w:t>
                            </w: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ואבל.</w:t>
                            </w:r>
                          </w:p>
                          <w:p w:rsidR="00DA0828" w:rsidRPr="0069542B" w:rsidRDefault="00DA0828" w:rsidP="00DA0828">
                            <w:pPr>
                              <w:spacing w:before="120" w:after="0" w:line="360" w:lineRule="auto"/>
                              <w:jc w:val="both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פרטים נוספים אודות השירות ופרטי יצירת קשר נמצאים בקובץ המצורף: </w:t>
                            </w: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</w:rPr>
                              <w:object w:dxaOrig="1551" w:dyaOrig="100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7.25pt;height:50.25pt" o:ole="">
                                  <v:imagedata r:id="rId17" o:title=""/>
                                </v:shape>
                                <o:OLEObject Type="Embed" ProgID="AcroExch.Document.DC" ShapeID="_x0000_i1025" DrawAspect="Icon" ObjectID="_1560501738" r:id="rId18"/>
                              </w:object>
                            </w:r>
                          </w:p>
                          <w:p w:rsidR="00DA0828" w:rsidRDefault="00DA0828" w:rsidP="00DA0828">
                            <w:pPr>
                              <w:spacing w:after="120" w:line="360" w:lineRule="auto"/>
                              <w:jc w:val="both"/>
                              <w:rPr>
                                <w:rFonts w:cs="David"/>
                                <w:b/>
                                <w:bCs/>
                                <w:color w:val="632423" w:themeColor="accent2" w:themeShade="80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pict>
                                <v:rect id="_x0000_i1026" style="width:0;height:1.5pt" o:hralign="center" o:hrstd="t" o:hr="t" fillcolor="#a0a0a0" stroked="f"/>
                              </w:pict>
                            </w: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/>
                              <w:rPr>
                                <w:rFonts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DA0828" w:rsidRPr="0069542B" w:rsidRDefault="00DA0828" w:rsidP="00DA0828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3" o:spid="_x0000_s1033" style="position:absolute;margin-left:-59.25pt;margin-top:462.8pt;width:534.55pt;height:274.5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" fillcolor="#f2dcdb" strokecolor="#8064a2" strokeweight="2pt">
                <v:textbox>
                  <w:txbxContent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התחנה</w:t>
                      </w:r>
                      <w:r w:rsidRPr="00F96F50">
                        <w:rPr>
                          <w:rFonts w:cs="David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לטיפול</w:t>
                      </w:r>
                      <w:r w:rsidRPr="00F96F50">
                        <w:rPr>
                          <w:rFonts w:cs="David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זוגי</w:t>
                      </w:r>
                      <w:r w:rsidRPr="00F96F50">
                        <w:rPr>
                          <w:rFonts w:cs="David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ומשפחתי</w:t>
                      </w:r>
                      <w:r w:rsidRPr="00F96F50">
                        <w:rPr>
                          <w:rFonts w:cs="David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בעמק</w:t>
                      </w:r>
                      <w:r w:rsidRPr="00F96F50">
                        <w:rPr>
                          <w:rFonts w:cs="David"/>
                          <w:b/>
                          <w:bCs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F96F50">
                        <w:rPr>
                          <w:rFonts w:cs="David" w:hint="cs"/>
                          <w:b/>
                          <w:bCs/>
                          <w:sz w:val="26"/>
                          <w:szCs w:val="26"/>
                          <w:rtl/>
                        </w:rPr>
                        <w:t>חפר-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פועלת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במטרה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לתת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מענה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לתושבי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עמק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חפר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בנושאים הקשורים לזוגיות ומשפחה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הצוות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בתחנה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מונה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-15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אנשי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צוות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מיומנים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ומקצועיים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. </w:t>
                      </w:r>
                    </w:p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הטיפולים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בתחנה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ניתנים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במחירים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מסובסדים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>.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 סודיות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מובטחת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לכל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הפונים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DA0828" w:rsidRPr="0069542B" w:rsidRDefault="00DA0828" w:rsidP="00DA0828">
                      <w:pPr>
                        <w:spacing w:before="120"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u w:val="single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u w:val="single"/>
                          <w:rtl/>
                        </w:rPr>
                        <w:t>סוגי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u w:val="single"/>
                          <w:rtl/>
                        </w:rPr>
                        <w:t>הטיפולים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u w:val="single"/>
                          <w:rtl/>
                        </w:rPr>
                        <w:t>המוצעים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u w:val="single"/>
                          <w:rtl/>
                        </w:rPr>
                        <w:t>בתחנה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u w:val="single"/>
                          <w:rtl/>
                        </w:rPr>
                        <w:t>:</w:t>
                      </w:r>
                    </w:p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זוגי,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משפחתי, הדרכת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הורים,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פרטני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באוריינטציה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משפחתית,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דיאדי, ייעוץ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והדרכה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לקראת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נישואין, ייעוץ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בחיי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נישואין, ליווי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בפרידה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וגירושין, התערבות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בשעת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משבר, יחסים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בין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הורים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וילדים, עזרה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בהתמודדות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במצבי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משבר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כגון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: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חולי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במשפחה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גירושין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ואבל,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במשפחות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חד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הוריות, ייעוץ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והדרכה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לנישואים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חוזרים,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במשפחות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מורכבות,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בזוגיות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חד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מינית, טיפול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בשכול</w:t>
                      </w:r>
                      <w:r w:rsidRPr="0069542B">
                        <w:rPr>
                          <w:rFonts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ואבל.</w:t>
                      </w:r>
                    </w:p>
                    <w:p w:rsidR="00DA0828" w:rsidRPr="0069542B" w:rsidRDefault="00DA0828" w:rsidP="00DA0828">
                      <w:pPr>
                        <w:spacing w:before="120" w:after="0" w:line="360" w:lineRule="auto"/>
                        <w:jc w:val="both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פרטים נוספים אודות השירות ופרטי יצירת קשר נמצאים בקובץ המצורף: </w:t>
                      </w:r>
                    </w:p>
                    <w:p w:rsidR="00DA0828" w:rsidRPr="0069542B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/>
                          <w:b/>
                          <w:bCs/>
                          <w:sz w:val="24"/>
                          <w:szCs w:val="24"/>
                        </w:rPr>
                        <w:object w:dxaOrig="1551" w:dyaOrig="1004">
                          <v:shape id="_x0000_i1025" type="#_x0000_t75" style="width:77.25pt;height:50.25pt" o:ole="">
                            <v:imagedata r:id="rId17" o:title=""/>
                          </v:shape>
                          <o:OLEObject Type="Embed" ProgID="AcroExch.Document.DC" ShapeID="_x0000_i1025" DrawAspect="Icon" ObjectID="_1560501738" r:id="rId19"/>
                        </w:object>
                      </w:r>
                    </w:p>
                    <w:p w:rsidR="00DA0828" w:rsidRDefault="00DA0828" w:rsidP="00DA0828">
                      <w:pPr>
                        <w:spacing w:after="120" w:line="360" w:lineRule="auto"/>
                        <w:jc w:val="both"/>
                        <w:rPr>
                          <w:rFonts w:cs="David"/>
                          <w:b/>
                          <w:bCs/>
                          <w:color w:val="632423" w:themeColor="accent2" w:themeShade="80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pict>
                          <v:rect id="_x0000_i1026" style="width:0;height:1.5pt" o:hralign="center" o:hrstd="t" o:hr="t" fillcolor="#a0a0a0" stroked="f"/>
                        </w:pict>
                      </w: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/>
                        <w:rPr>
                          <w:rFonts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:rsidR="00DA0828" w:rsidRPr="0069542B" w:rsidRDefault="00DA0828" w:rsidP="00DA0828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DA0828" w:rsidRPr="009E1646">
        <w:rPr>
          <w:rFonts w:eastAsiaTheme="minorEastAsia" w:hint="cs"/>
          <w:noProof/>
          <w:rtl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D37DC97" wp14:editId="63168D35">
                <wp:simplePos x="0" y="0"/>
                <wp:positionH relativeFrom="column">
                  <wp:posOffset>4318000</wp:posOffset>
                </wp:positionH>
                <wp:positionV relativeFrom="paragraph">
                  <wp:posOffset>5487035</wp:posOffset>
                </wp:positionV>
                <wp:extent cx="1784985" cy="323850"/>
                <wp:effectExtent l="76200" t="76200" r="100965" b="95250"/>
                <wp:wrapNone/>
                <wp:docPr id="30" name="מלבן מעוגל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4985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635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DA0828" w:rsidRPr="009E1646" w:rsidRDefault="00DA0828" w:rsidP="00DA0828">
                            <w:pPr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פינת שירותי האגף</w:t>
                            </w:r>
                          </w:p>
                          <w:p w:rsidR="00DA0828" w:rsidRPr="0050771A" w:rsidRDefault="00DA0828" w:rsidP="00DA0828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0" o:spid="_x0000_s1034" style="position:absolute;margin-left:340pt;margin-top:432.05pt;width:140.55pt;height:25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" fillcolor="#dce6f2" strokecolor="#8064a2" strokeweight="2pt">
                <v:textbox>
                  <w:txbxContent>
                    <w:p w:rsidR="00DA0828" w:rsidRPr="009E1646" w:rsidRDefault="00DA0828" w:rsidP="00DA0828">
                      <w:pPr>
                        <w:rPr>
                          <w:rFonts w:cs="David" w:hint="cs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32"/>
                          <w:szCs w:val="32"/>
                          <w:rtl/>
                        </w:rPr>
                        <w:t>פינת שירותי האגף</w:t>
                      </w:r>
                    </w:p>
                    <w:p w:rsidR="00DA0828" w:rsidRPr="0050771A" w:rsidRDefault="00DA0828" w:rsidP="00DA0828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9E1646">
        <w:br w:type="page"/>
      </w:r>
    </w:p>
    <w:p w:rsidR="007041F6" w:rsidRDefault="00A40F1F">
      <w:pPr>
        <w:bidi w:val="0"/>
      </w:pPr>
      <w:r>
        <w:rPr>
          <w:rFonts w:ascii="Arial" w:hAnsi="Arial" w:cs="Arial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23F829C" wp14:editId="49825BEF">
                <wp:simplePos x="0" y="0"/>
                <wp:positionH relativeFrom="column">
                  <wp:posOffset>-790575</wp:posOffset>
                </wp:positionH>
                <wp:positionV relativeFrom="paragraph">
                  <wp:posOffset>-95250</wp:posOffset>
                </wp:positionV>
                <wp:extent cx="7000875" cy="9667875"/>
                <wp:effectExtent l="0" t="0" r="28575" b="28575"/>
                <wp:wrapNone/>
                <wp:docPr id="4" name="מלבן מעוגל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9667875"/>
                        </a:xfrm>
                        <a:prstGeom prst="roundRect">
                          <a:avLst/>
                        </a:prstGeom>
                        <a:blipFill>
                          <a:blip r:embed="rId20"/>
                          <a:tile tx="0" ty="0" sx="100000" sy="100000" flip="none" algn="tl"/>
                        </a:blip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BB2AFD" w:rsidRPr="0069542B" w:rsidRDefault="00BB2AFD" w:rsidP="00BB2AFD">
                            <w:pPr>
                              <w:spacing w:after="120" w:line="360" w:lineRule="auto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יום המודעות למניעת התעללות בזקנים והזנחתם- </w:t>
                            </w:r>
                            <w:r w:rsidRPr="00BB2AFD">
                              <w:rPr>
                                <w:rFonts w:cs="David" w:hint="cs"/>
                                <w:sz w:val="28"/>
                                <w:szCs w:val="28"/>
                                <w:rtl/>
                              </w:rPr>
                              <w:t xml:space="preserve">האירוע יתקיים ביום ב', 3/7/17 </w:t>
                            </w: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וידון בנושא גורמי סיכון להתרחשות התעללות והזנחה אצל זקנים.</w:t>
                            </w:r>
                          </w:p>
                          <w:p w:rsidR="00BB2AFD" w:rsidRPr="0069542B" w:rsidRDefault="00BB2AFD" w:rsidP="00BB2AFD">
                            <w:pPr>
                              <w:spacing w:after="0" w:line="360" w:lineRule="auto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ההשתתפות בכנס אינה כרוכה בתשלום, אך תתאפשר רק ברישום מוקדם</w:t>
                            </w:r>
                            <w:r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BB2AFD" w:rsidRPr="0069542B" w:rsidRDefault="00BB2AFD" w:rsidP="00BB2AFD">
                            <w:pPr>
                              <w:spacing w:before="120" w:after="0" w:line="360" w:lineRule="auto"/>
                              <w:rPr>
                                <w:rFonts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 w:hint="cs"/>
                                <w:sz w:val="24"/>
                                <w:szCs w:val="24"/>
                                <w:rtl/>
                              </w:rPr>
                              <w:t xml:space="preserve">פרטים נוספים בקובץ המצורף </w:t>
                            </w:r>
                          </w:p>
                          <w:p w:rsidR="00BB2AFD" w:rsidRDefault="00BB2AFD" w:rsidP="00BB2AFD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Calibri" w:eastAsia="Calibri" w:hAnsi="Calibri"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1" type="#_x0000_t75" style="width:77.25pt;height:50.25pt" o:ole="">
                                  <v:imagedata r:id="rId21" o:title=""/>
                                </v:shape>
                                <o:OLEObject Type="Embed" ProgID="AcroExch.Document.DC" ShapeID="_x0000_i1031" DrawAspect="Icon" ObjectID="_1560501739" r:id="rId22"/>
                              </w:object>
                            </w:r>
                          </w:p>
                          <w:p w:rsidR="00BB2AFD" w:rsidRDefault="00BB2AFD" w:rsidP="00BB2AFD">
                            <w:pPr>
                              <w:keepNext/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pict>
                                <v:rect id="_x0000_i1032" style="width:0;height:1.5pt" o:hralign="center" o:hrstd="t" o:hr="t" fillcolor="#a0a0a0" stroked="f"/>
                              </w:pict>
                            </w:r>
                          </w:p>
                          <w:p w:rsidR="00BB2AFD" w:rsidRPr="00A305E1" w:rsidRDefault="00BB2AFD" w:rsidP="00B63FB6">
                            <w:pPr>
                              <w:keepNext/>
                              <w:spacing w:before="120" w:after="0" w:line="360" w:lineRule="auto"/>
                              <w:jc w:val="both"/>
                              <w:rPr>
                                <w:rFonts w:cs="David"/>
                                <w:sz w:val="20"/>
                                <w:szCs w:val="20"/>
                              </w:rPr>
                            </w:pPr>
                            <w:r w:rsidRPr="00A305E1">
                              <w:rPr>
                                <w:rFonts w:ascii="Arial" w:eastAsia="Calibri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מרכז </w:t>
                            </w:r>
                            <w:proofErr w:type="spellStart"/>
                            <w:r w:rsidRPr="00A305E1">
                              <w:rPr>
                                <w:rFonts w:ascii="Arial" w:eastAsia="Calibri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יה"ל</w:t>
                            </w:r>
                            <w:proofErr w:type="spellEnd"/>
                            <w:r w:rsidRPr="00A305E1">
                              <w:rPr>
                                <w:rFonts w:ascii="Arial" w:eastAsia="Calibri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חדרה- תמיכה, ייעוץ והכוונה למשפחות נפגעי נפש-</w:t>
                            </w:r>
                            <w:r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בחודשים האחרונים נחנך מחדש מרכז </w:t>
                            </w:r>
                            <w:proofErr w:type="spellStart"/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יה"ל</w:t>
                            </w:r>
                            <w:proofErr w:type="spellEnd"/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(מה שהיה בעבר </w:t>
                            </w:r>
                            <w:proofErr w:type="spellStart"/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מיל"ם</w:t>
                            </w:r>
                            <w:proofErr w:type="spellEnd"/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) בחדרה.</w:t>
                            </w:r>
                          </w:p>
                          <w:p w:rsidR="00BB2AFD" w:rsidRPr="00A305E1" w:rsidRDefault="00BB2AFD" w:rsidP="00BB2AFD">
                            <w:pPr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המרכז מציע שירותים ללא עלות עבור משפחות, בהן הורים/ אחים/ ילדים המתמודדים עם בן משפחה מתמודד עם פגיעה נפשית.</w:t>
                            </w:r>
                          </w:p>
                          <w:p w:rsidR="00BB2AFD" w:rsidRPr="00A305E1" w:rsidRDefault="00BB2AFD" w:rsidP="00BB2AFD">
                            <w:pPr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מצ"ב פלייר בנושא.</w:t>
                            </w:r>
                          </w:p>
                          <w:p w:rsidR="00BB2AFD" w:rsidRPr="00A305E1" w:rsidRDefault="00BB2AFD" w:rsidP="00BB2AFD">
                            <w:pPr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305E1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במידה ויש משפחות הזקוקות לסיוע בנושא מוזמנים להפנות אותם, גם אם אין אבחנה פסיכיאטרית.</w:t>
                            </w:r>
                          </w:p>
                          <w:p w:rsidR="00BB2AFD" w:rsidRPr="00A305E1" w:rsidRDefault="00BB2AFD" w:rsidP="00BB2AFD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BB2AFD" w:rsidRDefault="00BB2AFD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object w:dxaOrig="1551" w:dyaOrig="1004">
                                <v:shape id="_x0000_i1029" type="#_x0000_t75" style="width:77.25pt;height:50.25pt" o:ole="">
                                  <v:imagedata r:id="rId23" o:title=""/>
                                </v:shape>
                                <o:OLEObject Type="Embed" ProgID="AcroExch.Document.DC" ShapeID="_x0000_i1029" DrawAspect="Icon" ObjectID="_1560501740" r:id="rId24"/>
                              </w:object>
                            </w:r>
                          </w:p>
                          <w:p w:rsidR="00BB2AFD" w:rsidRDefault="00BB2AFD" w:rsidP="00BB2AFD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pict>
                                <v:rect id="_x0000_i1030" style="width:0;height:1.5pt" o:hralign="center" o:hrstd="t" o:hr="t" fillcolor="#a0a0a0" stroked="f"/>
                              </w:pict>
                            </w:r>
                          </w:p>
                          <w:p w:rsidR="00A40F1F" w:rsidRDefault="00A40F1F" w:rsidP="00A40F1F">
                            <w:pPr>
                              <w:spacing w:after="360" w:line="240" w:lineRule="auto"/>
                              <w:jc w:val="both"/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A7C44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המוסד לביטוח לאומי פרסם חוברת מידע בנושא זכויות, נכון לינואר 2017</w:t>
                            </w:r>
                          </w:p>
                          <w:p w:rsidR="00A40F1F" w:rsidRPr="00A40F1F" w:rsidRDefault="00A40F1F" w:rsidP="00A40F1F"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A7C44">
                              <w:rPr>
                                <w:rFonts w:ascii="Arial" w:hAnsi="Arial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</w:rPr>
                              <w:t>רלוונטי תמיד- ועבור כולם!</w:t>
                            </w:r>
                            <w:r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40F1F">
                              <w:rPr>
                                <w:rFonts w:ascii="Arial" w:hAnsi="Arial" w:cs="David" w:hint="cs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u w:val="single"/>
                                <w:rtl/>
                              </w:rPr>
                              <w:t>לחץ על הלינק:</w:t>
                            </w:r>
                          </w:p>
                          <w:p w:rsidR="00A40F1F" w:rsidRPr="005A7C44" w:rsidRDefault="00A40F1F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hyperlink r:id="rId25" w:history="1">
                              <w:r w:rsidRPr="005A7C44">
                                <w:rPr>
                                  <w:rStyle w:val="Hyperlink"/>
                                  <w:color w:val="auto"/>
                                  <w:sz w:val="28"/>
                                  <w:szCs w:val="28"/>
                                </w:rPr>
                                <w:t>https://www.btl.gov.il/Publications/Habituah_haleumi/Documents/charth17.pdf</w:t>
                              </w:r>
                            </w:hyperlink>
                          </w:p>
                          <w:p w:rsidR="00A40F1F" w:rsidRPr="005A7C44" w:rsidRDefault="00A40F1F" w:rsidP="00A40F1F">
                            <w:pPr>
                              <w:spacing w:before="120"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5A7C44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מצ"ב גם סריקה בנושא מי זכאי לקבל הבטחת הכנסה וסיוע מטעמי צדק</w:t>
                            </w:r>
                          </w:p>
                          <w:p w:rsidR="00A40F1F" w:rsidRPr="005A7C44" w:rsidRDefault="00A40F1F" w:rsidP="00A40F1F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5A7C44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הבטחת הכנסה : </w:t>
                            </w:r>
                            <w:r w:rsidRPr="005A7C44">
                              <w:rPr>
                                <w:rFonts w:ascii="Arial" w:hAnsi="Arial"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4" type="#_x0000_t75" style="width:77.25pt;height:50.25pt" o:ole="">
                                  <v:imagedata r:id="rId26" o:title=""/>
                                </v:shape>
                                <o:OLEObject Type="Embed" ProgID="AcroExch.Document.DC" ShapeID="_x0000_i1034" DrawAspect="Icon" ObjectID="_1560501741" r:id="rId27"/>
                              </w:object>
                            </w:r>
                          </w:p>
                          <w:p w:rsidR="00A40F1F" w:rsidRPr="005A7C44" w:rsidRDefault="00A40F1F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7041F6" w:rsidRPr="0069542B" w:rsidRDefault="00A40F1F" w:rsidP="00A40F1F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</w:pPr>
                            <w:r w:rsidRPr="005A7C44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יעוץ לקשיש וסיוע מטעמי צדק:</w:t>
                            </w:r>
                            <w:r w:rsidRPr="005A7C44">
                              <w:rPr>
                                <w:rFonts w:ascii="Arial" w:hAnsi="Arial"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3" type="#_x0000_t75" style="width:77.25pt;height:50.25pt" o:ole="">
                                  <v:imagedata r:id="rId28" o:title=""/>
                                </v:shape>
                                <o:OLEObject Type="Embed" ProgID="AcroExch.Document.DC" ShapeID="_x0000_i1033" DrawAspect="Icon" ObjectID="_1560501742" r:id="rId29"/>
                              </w:object>
                            </w:r>
                          </w:p>
                          <w:p w:rsidR="00D667B5" w:rsidRDefault="002D6D87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pict>
                                <v:rect id="_x0000_i1027" style="width:0;height:1.5pt" o:hralign="center" o:hrstd="t" o:hr="t" fillcolor="#a0a0a0" stroked="f"/>
                              </w:pict>
                            </w:r>
                          </w:p>
                          <w:p w:rsidR="007041F6" w:rsidRPr="0069542B" w:rsidRDefault="007041F6" w:rsidP="00A40F1F">
                            <w:pPr>
                              <w:spacing w:before="120"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קבוצת תמיכה לנשים נפגעות כתות-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המפגשים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יונחו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על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ידי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2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מנחים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(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במשותף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),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גבר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ואשה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עובדים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סוציאליים קליניים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בעלי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ניסיון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רב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בעבודה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עם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אוכלוסייה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נפגעת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טראומה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בכלל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ועם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נפגעי</w:t>
                            </w:r>
                            <w:r w:rsidR="00A40F1F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כתות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בפרט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7041F6" w:rsidRPr="0069542B" w:rsidRDefault="007041F6" w:rsidP="007041F6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המפגשים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מסובסדים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ועלות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ההשתתפות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סמלית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:rsidR="007041F6" w:rsidRPr="0069542B" w:rsidRDefault="007041F6" w:rsidP="007041F6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28" type="#_x0000_t75" style="width:77.25pt;height:50.25pt" o:ole="">
                                  <v:imagedata r:id="rId30" o:title=""/>
                                </v:shape>
                                <o:OLEObject Type="Embed" ProgID="AcroExch.Document.DC" ShapeID="_x0000_i1028" DrawAspect="Icon" ObjectID="_1560501743" r:id="rId3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4" o:spid="_x0000_s1035" style="position:absolute;margin-left:-62.25pt;margin-top:-7.5pt;width:551.25pt;height:761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" strokecolor="#8064a2" strokeweight="2pt">
                <v:fill r:id="rId32" o:title="" recolor="t" rotate="t" type="tile"/>
                <v:textbox>
                  <w:txbxContent>
                    <w:p w:rsidR="00BB2AFD" w:rsidRPr="0069542B" w:rsidRDefault="00BB2AFD" w:rsidP="00BB2AFD">
                      <w:pPr>
                        <w:spacing w:after="120" w:line="360" w:lineRule="auto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יום המודעות למניעת התעללות בזקנים והזנחתם- </w:t>
                      </w:r>
                      <w:r w:rsidRPr="00BB2AFD">
                        <w:rPr>
                          <w:rFonts w:cs="David" w:hint="cs"/>
                          <w:sz w:val="28"/>
                          <w:szCs w:val="28"/>
                          <w:rtl/>
                        </w:rPr>
                        <w:t xml:space="preserve">האירוע יתקיים ביום ב', 3/7/17 </w:t>
                      </w: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וידון בנושא גורמי סיכון להתרחשות התעללות והזנחה אצל זקנים.</w:t>
                      </w:r>
                    </w:p>
                    <w:p w:rsidR="00BB2AFD" w:rsidRPr="0069542B" w:rsidRDefault="00BB2AFD" w:rsidP="00BB2AFD">
                      <w:pPr>
                        <w:spacing w:after="0" w:line="360" w:lineRule="auto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ההשתתפות בכנס אינה כרוכה בתשלום, אך תתאפשר רק ברישום מוקדם</w:t>
                      </w:r>
                      <w:r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BB2AFD" w:rsidRPr="0069542B" w:rsidRDefault="00BB2AFD" w:rsidP="00BB2AFD">
                      <w:pPr>
                        <w:spacing w:before="120" w:after="0" w:line="360" w:lineRule="auto"/>
                        <w:rPr>
                          <w:rFonts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 w:hint="cs"/>
                          <w:sz w:val="24"/>
                          <w:szCs w:val="24"/>
                          <w:rtl/>
                        </w:rPr>
                        <w:t xml:space="preserve">פרטים נוספים בקובץ המצורף </w:t>
                      </w:r>
                    </w:p>
                    <w:p w:rsidR="00BB2AFD" w:rsidRDefault="00BB2AFD" w:rsidP="00BB2AFD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Calibri" w:eastAsia="Calibri" w:hAnsi="Calibri" w:cs="David"/>
                          <w:sz w:val="24"/>
                          <w:szCs w:val="24"/>
                        </w:rPr>
                        <w:object w:dxaOrig="1551" w:dyaOrig="1004">
                          <v:shape id="_x0000_i1031" type="#_x0000_t75" style="width:77.25pt;height:50.25pt" o:ole="">
                            <v:imagedata r:id="rId21" o:title=""/>
                          </v:shape>
                          <o:OLEObject Type="Embed" ProgID="AcroExch.Document.DC" ShapeID="_x0000_i1031" DrawAspect="Icon" ObjectID="_1560501739" r:id="rId33"/>
                        </w:object>
                      </w:r>
                    </w:p>
                    <w:p w:rsidR="00BB2AFD" w:rsidRDefault="00BB2AFD" w:rsidP="00BB2AFD">
                      <w:pPr>
                        <w:keepNext/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pict>
                          <v:rect id="_x0000_i1032" style="width:0;height:1.5pt" o:hralign="center" o:hrstd="t" o:hr="t" fillcolor="#a0a0a0" stroked="f"/>
                        </w:pict>
                      </w:r>
                    </w:p>
                    <w:p w:rsidR="00BB2AFD" w:rsidRPr="00A305E1" w:rsidRDefault="00BB2AFD" w:rsidP="00B63FB6">
                      <w:pPr>
                        <w:keepNext/>
                        <w:spacing w:before="120" w:after="0" w:line="360" w:lineRule="auto"/>
                        <w:jc w:val="both"/>
                        <w:rPr>
                          <w:rFonts w:cs="David"/>
                          <w:sz w:val="20"/>
                          <w:szCs w:val="20"/>
                        </w:rPr>
                      </w:pPr>
                      <w:r w:rsidRPr="00A305E1">
                        <w:rPr>
                          <w:rFonts w:ascii="Arial" w:eastAsia="Calibri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מרכז </w:t>
                      </w:r>
                      <w:proofErr w:type="spellStart"/>
                      <w:r w:rsidRPr="00A305E1">
                        <w:rPr>
                          <w:rFonts w:ascii="Arial" w:eastAsia="Calibri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יה"ל</w:t>
                      </w:r>
                      <w:proofErr w:type="spellEnd"/>
                      <w:r w:rsidRPr="00A305E1">
                        <w:rPr>
                          <w:rFonts w:ascii="Arial" w:eastAsia="Calibri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חדרה- תמיכה, ייעוץ והכוונה למשפחות נפגעי נפש-</w:t>
                      </w:r>
                      <w:r>
                        <w:rPr>
                          <w:rFonts w:ascii="Arial" w:eastAsia="Calibri" w:hAnsi="Arial"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בחודשים האחרונים נחנך מחדש מרכז </w:t>
                      </w:r>
                      <w:proofErr w:type="spellStart"/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יה"ל</w:t>
                      </w:r>
                      <w:proofErr w:type="spellEnd"/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(מה שהיה בעבר </w:t>
                      </w:r>
                      <w:proofErr w:type="spellStart"/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מיל"ם</w:t>
                      </w:r>
                      <w:proofErr w:type="spellEnd"/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) בחדרה.</w:t>
                      </w:r>
                    </w:p>
                    <w:p w:rsidR="00BB2AFD" w:rsidRPr="00A305E1" w:rsidRDefault="00BB2AFD" w:rsidP="00BB2AFD">
                      <w:pPr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המרכז מציע שירותים ללא עלות עבור משפחות, בהן הורים/ אחים/ ילדים המתמודדים עם בן משפחה מתמודד עם פגיעה נפשית.</w:t>
                      </w:r>
                    </w:p>
                    <w:p w:rsidR="00BB2AFD" w:rsidRPr="00A305E1" w:rsidRDefault="00BB2AFD" w:rsidP="00BB2AFD">
                      <w:pPr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מצ"ב פלייר בנושא.</w:t>
                      </w:r>
                    </w:p>
                    <w:p w:rsidR="00BB2AFD" w:rsidRPr="00A305E1" w:rsidRDefault="00BB2AFD" w:rsidP="00BB2AFD">
                      <w:pPr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305E1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במידה ויש משפחות הזקוקות לסיוע בנושא מוזמנים להפנות אותם, גם אם אין אבחנה פסיכיאטרית.</w:t>
                      </w:r>
                    </w:p>
                    <w:p w:rsidR="00BB2AFD" w:rsidRPr="00A305E1" w:rsidRDefault="00BB2AFD" w:rsidP="00BB2AFD">
                      <w:pPr>
                        <w:spacing w:after="0" w:line="24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</w:p>
                    <w:p w:rsidR="00BB2AFD" w:rsidRDefault="00BB2AFD" w:rsidP="00A40F1F">
                      <w:pPr>
                        <w:spacing w:after="0" w:line="360" w:lineRule="auto"/>
                        <w:jc w:val="both"/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object w:dxaOrig="1551" w:dyaOrig="1004">
                          <v:shape id="_x0000_i1029" type="#_x0000_t75" style="width:77.25pt;height:50.25pt" o:ole="">
                            <v:imagedata r:id="rId23" o:title=""/>
                          </v:shape>
                          <o:OLEObject Type="Embed" ProgID="AcroExch.Document.DC" ShapeID="_x0000_i1029" DrawAspect="Icon" ObjectID="_1560501740" r:id="rId34"/>
                        </w:object>
                      </w:r>
                    </w:p>
                    <w:p w:rsidR="00BB2AFD" w:rsidRDefault="00BB2AFD" w:rsidP="00BB2AFD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pict>
                          <v:rect id="_x0000_i1030" style="width:0;height:1.5pt" o:hralign="center" o:hrstd="t" o:hr="t" fillcolor="#a0a0a0" stroked="f"/>
                        </w:pict>
                      </w:r>
                    </w:p>
                    <w:p w:rsidR="00A40F1F" w:rsidRDefault="00A40F1F" w:rsidP="00A40F1F">
                      <w:pPr>
                        <w:spacing w:after="360" w:line="240" w:lineRule="auto"/>
                        <w:jc w:val="both"/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5A7C44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המוסד לביטוח לאומי פרסם חוברת מידע בנושא זכויות, נכון לינואר 2017</w:t>
                      </w:r>
                    </w:p>
                    <w:p w:rsidR="00A40F1F" w:rsidRPr="00A40F1F" w:rsidRDefault="00A40F1F" w:rsidP="00A40F1F">
                      <w:pPr>
                        <w:spacing w:line="24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5A7C44">
                        <w:rPr>
                          <w:rFonts w:ascii="Arial" w:hAnsi="Arial" w:cs="David" w:hint="cs"/>
                          <w:i/>
                          <w:iCs/>
                          <w:sz w:val="24"/>
                          <w:szCs w:val="24"/>
                          <w:rtl/>
                        </w:rPr>
                        <w:t>רלוונטי תמיד- ועבור כולם!</w:t>
                      </w:r>
                      <w:r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40F1F">
                        <w:rPr>
                          <w:rFonts w:ascii="Arial" w:hAnsi="Arial" w:cs="David" w:hint="cs"/>
                          <w:b/>
                          <w:bCs/>
                          <w:color w:val="0070C0"/>
                          <w:sz w:val="24"/>
                          <w:szCs w:val="24"/>
                          <w:u w:val="single"/>
                          <w:rtl/>
                        </w:rPr>
                        <w:t>לחץ על הלינק:</w:t>
                      </w:r>
                    </w:p>
                    <w:p w:rsidR="00A40F1F" w:rsidRPr="005A7C44" w:rsidRDefault="00A40F1F" w:rsidP="00A40F1F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hyperlink r:id="rId35" w:history="1">
                        <w:r w:rsidRPr="005A7C44">
                          <w:rPr>
                            <w:rStyle w:val="Hyperlink"/>
                            <w:color w:val="auto"/>
                            <w:sz w:val="28"/>
                            <w:szCs w:val="28"/>
                          </w:rPr>
                          <w:t>https://www.btl.gov.il/Publications/Habituah_haleumi/Documents/charth17.pdf</w:t>
                        </w:r>
                      </w:hyperlink>
                    </w:p>
                    <w:p w:rsidR="00A40F1F" w:rsidRPr="005A7C44" w:rsidRDefault="00A40F1F" w:rsidP="00A40F1F">
                      <w:pPr>
                        <w:spacing w:before="120"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5A7C44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מצ"ב גם סריקה בנושא מי זכאי לקבל הבטחת הכנסה וסיוע מטעמי צדק</w:t>
                      </w:r>
                    </w:p>
                    <w:p w:rsidR="00A40F1F" w:rsidRPr="005A7C44" w:rsidRDefault="00A40F1F" w:rsidP="00A40F1F">
                      <w:pPr>
                        <w:spacing w:after="0" w:line="24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5A7C44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הבטחת הכנסה : </w:t>
                      </w:r>
                      <w:r w:rsidRPr="005A7C44">
                        <w:rPr>
                          <w:rFonts w:ascii="Arial" w:hAnsi="Arial" w:cs="David"/>
                          <w:sz w:val="24"/>
                          <w:szCs w:val="24"/>
                        </w:rPr>
                        <w:object w:dxaOrig="1551" w:dyaOrig="1004">
                          <v:shape id="_x0000_i1034" type="#_x0000_t75" style="width:77.25pt;height:50.25pt" o:ole="">
                            <v:imagedata r:id="rId26" o:title=""/>
                          </v:shape>
                          <o:OLEObject Type="Embed" ProgID="AcroExch.Document.DC" ShapeID="_x0000_i1034" DrawAspect="Icon" ObjectID="_1560501741" r:id="rId36"/>
                        </w:object>
                      </w:r>
                    </w:p>
                    <w:p w:rsidR="00A40F1F" w:rsidRPr="005A7C44" w:rsidRDefault="00A40F1F" w:rsidP="00A40F1F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</w:p>
                    <w:p w:rsidR="007041F6" w:rsidRPr="0069542B" w:rsidRDefault="00A40F1F" w:rsidP="00A40F1F">
                      <w:pPr>
                        <w:spacing w:after="0" w:line="240" w:lineRule="auto"/>
                        <w:jc w:val="both"/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</w:pPr>
                      <w:r w:rsidRPr="005A7C44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יעוץ לקשיש וסיוע מטעמי צדק:</w:t>
                      </w:r>
                      <w:r w:rsidRPr="005A7C44">
                        <w:rPr>
                          <w:rFonts w:ascii="Arial" w:hAnsi="Arial" w:cs="David"/>
                          <w:sz w:val="24"/>
                          <w:szCs w:val="24"/>
                        </w:rPr>
                        <w:object w:dxaOrig="1551" w:dyaOrig="1004">
                          <v:shape id="_x0000_i1033" type="#_x0000_t75" style="width:77.25pt;height:50.25pt" o:ole="">
                            <v:imagedata r:id="rId28" o:title=""/>
                          </v:shape>
                          <o:OLEObject Type="Embed" ProgID="AcroExch.Document.DC" ShapeID="_x0000_i1033" DrawAspect="Icon" ObjectID="_1560501742" r:id="rId37"/>
                        </w:object>
                      </w:r>
                    </w:p>
                    <w:p w:rsidR="00D667B5" w:rsidRDefault="002D6D87" w:rsidP="00A40F1F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pict>
                          <v:rect id="_x0000_i1027" style="width:0;height:1.5pt" o:hralign="center" o:hrstd="t" o:hr="t" fillcolor="#a0a0a0" stroked="f"/>
                        </w:pict>
                      </w:r>
                    </w:p>
                    <w:p w:rsidR="007041F6" w:rsidRPr="0069542B" w:rsidRDefault="007041F6" w:rsidP="00A40F1F">
                      <w:pPr>
                        <w:spacing w:before="120"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קבוצת תמיכה לנשים נפגעות כתות-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המפגשים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יונחו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על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ידי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2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מנחים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(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במשותף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),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גבר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ואשה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עובדים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סוציאליים קליניים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בעלי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ניסיון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רב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בעבודה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עם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אוכלוסייה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נפגעת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טראומה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בכלל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ועם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נפגעי</w:t>
                      </w:r>
                      <w:r w:rsidR="00A40F1F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כתות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בפרט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7041F6" w:rsidRPr="0069542B" w:rsidRDefault="007041F6" w:rsidP="007041F6">
                      <w:pPr>
                        <w:spacing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המפגשים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מסובסדים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ועלות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ההשתתפות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סמלית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:rsidR="007041F6" w:rsidRPr="0069542B" w:rsidRDefault="007041F6" w:rsidP="007041F6">
                      <w:pPr>
                        <w:spacing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cs="David"/>
                          <w:sz w:val="24"/>
                          <w:szCs w:val="24"/>
                        </w:rPr>
                        <w:object w:dxaOrig="1551" w:dyaOrig="1004">
                          <v:shape id="_x0000_i1028" type="#_x0000_t75" style="width:77.25pt;height:50.25pt" o:ole="">
                            <v:imagedata r:id="rId30" o:title=""/>
                          </v:shape>
                          <o:OLEObject Type="Embed" ProgID="AcroExch.Document.DC" ShapeID="_x0000_i1028" DrawAspect="Icon" ObjectID="_1560501743" r:id="rId38"/>
                        </w:object>
                      </w:r>
                    </w:p>
                  </w:txbxContent>
                </v:textbox>
              </v:roundrect>
            </w:pict>
          </mc:Fallback>
        </mc:AlternateContent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6E8DCF4" wp14:editId="0E71791A">
                <wp:simplePos x="0" y="0"/>
                <wp:positionH relativeFrom="margin">
                  <wp:posOffset>-857250</wp:posOffset>
                </wp:positionH>
                <wp:positionV relativeFrom="margin">
                  <wp:posOffset>9349105</wp:posOffset>
                </wp:positionV>
                <wp:extent cx="390525" cy="266700"/>
                <wp:effectExtent l="0" t="0" r="28575" b="19050"/>
                <wp:wrapSquare wrapText="bothSides"/>
                <wp:docPr id="35" name="תיבת טקסט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21EB" w:rsidRPr="00FA21EB" w:rsidRDefault="00FA21EB" w:rsidP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5" o:spid="_x0000_s1036" type="#_x0000_t202" style="position:absolute;margin-left:-67.5pt;margin-top:736.15pt;width:30.75pt;height:21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" fillcolor="window" strokecolor="#8064a2" strokeweight="2pt">
                <v:textbox>
                  <w:txbxContent>
                    <w:p w:rsidR="00FA21EB" w:rsidRPr="00FA21EB" w:rsidRDefault="00FA21EB" w:rsidP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23152E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378275" wp14:editId="2994A0D7">
                <wp:simplePos x="0" y="0"/>
                <wp:positionH relativeFrom="column">
                  <wp:posOffset>4238625</wp:posOffset>
                </wp:positionH>
                <wp:positionV relativeFrom="paragraph">
                  <wp:posOffset>-645160</wp:posOffset>
                </wp:positionV>
                <wp:extent cx="1786255" cy="342900"/>
                <wp:effectExtent l="114300" t="114300" r="137795" b="133350"/>
                <wp:wrapNone/>
                <wp:docPr id="3" name="מלבן מעוגל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6255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7041F6" w:rsidRPr="00EC4FCD" w:rsidRDefault="007041F6" w:rsidP="007041F6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שירותים מחוץ לאגף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" o:spid="_x0000_s1037" style="position:absolute;margin-left:333.75pt;margin-top:-50.8pt;width:140.6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" fillcolor="#dbe5f1 [660]" strokecolor="#8064a2" strokeweight="2pt">
                <v:textbox>
                  <w:txbxContent>
                    <w:p w:rsidR="007041F6" w:rsidRPr="00EC4FCD" w:rsidRDefault="007041F6" w:rsidP="007041F6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>שירותים מחוץ לאגף</w:t>
                      </w:r>
                    </w:p>
                  </w:txbxContent>
                </v:textbox>
              </v:roundrect>
            </w:pict>
          </mc:Fallback>
        </mc:AlternateContent>
      </w:r>
      <w:r w:rsidR="007041F6">
        <w:rPr>
          <w:rtl/>
        </w:rPr>
        <w:br w:type="page"/>
      </w:r>
    </w:p>
    <w:p w:rsidR="007041F6" w:rsidRDefault="00715A6D">
      <w:pPr>
        <w:rPr>
          <w:rtl/>
        </w:rPr>
      </w:pPr>
      <w:r>
        <w:rPr>
          <w:rFonts w:ascii="Arial" w:hAnsi="Arial" w:cs="Arial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9D5437" wp14:editId="5AB48BB5">
                <wp:simplePos x="0" y="0"/>
                <wp:positionH relativeFrom="column">
                  <wp:posOffset>-857250</wp:posOffset>
                </wp:positionH>
                <wp:positionV relativeFrom="paragraph">
                  <wp:posOffset>114300</wp:posOffset>
                </wp:positionV>
                <wp:extent cx="7000875" cy="6057900"/>
                <wp:effectExtent l="0" t="0" r="28575" b="19050"/>
                <wp:wrapNone/>
                <wp:docPr id="16" name="מלבן מעוגל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6057900"/>
                        </a:xfrm>
                        <a:prstGeom prst="roundRect">
                          <a:avLst/>
                        </a:prstGeom>
                        <a:blipFill>
                          <a:blip r:embed="rId20"/>
                          <a:tile tx="0" ty="0" sx="100000" sy="100000" flip="none" algn="tl"/>
                        </a:blip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>
                          <a:innerShdw blurRad="63500" dist="50800" dir="189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A40F1F" w:rsidRPr="0069542B" w:rsidRDefault="00A40F1F" w:rsidP="00A40F1F">
                            <w:pPr>
                              <w:spacing w:before="120" w:after="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תכנית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'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משלבים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' –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השתלבות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צעירים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וצעירות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עם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מגבלה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בשירות</w:t>
                            </w:r>
                            <w:r w:rsidRPr="0069542B"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9542B">
                              <w:rPr>
                                <w:rFonts w:ascii="Arial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הלאומי- </w:t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תוכנית המאפשרת לצעירים בגילאי 18-23 שלא גויסו לצבא מסיבות רפואיות או עקב מגבלה כלשהי לעשות שרות לאומי במקום צבא. התוכנית רב </w:t>
                            </w:r>
                            <w:proofErr w:type="spellStart"/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נכותית</w:t>
                            </w:r>
                            <w:proofErr w:type="spellEnd"/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וכוללת צעירים עם מוגבלויות שונות:  </w:t>
                            </w:r>
                          </w:p>
                          <w:p w:rsidR="00A40F1F" w:rsidRPr="0069542B" w:rsidRDefault="00A40F1F" w:rsidP="00A40F1F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הנמכה קוגניטיבית, לקויות למידה מורכבות, מוגבלות שכלית התפתחותית, נכויות פיזיות (כולל לקות </w:t>
                            </w:r>
                            <w:r w:rsidRPr="0069542B"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  <w:br/>
                            </w: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ראייה ושמיעה ותסמונות נדירות), קשיים נפשיים, לקויות תקשורת- כגון אוטיזם, אספרגר וכולי.</w:t>
                            </w:r>
                          </w:p>
                          <w:p w:rsidR="00A40F1F" w:rsidRPr="0069542B" w:rsidRDefault="00A40F1F" w:rsidP="00A40F1F">
                            <w:pPr>
                              <w:spacing w:after="120"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69542B">
                              <w:rPr>
                                <w:rFonts w:ascii="Arial" w:hAnsi="Arial" w:cs="David" w:hint="cs"/>
                                <w:sz w:val="24"/>
                                <w:szCs w:val="24"/>
                                <w:rtl/>
                              </w:rPr>
                              <w:t>פרטים נוספים ויצירת קשר נמצאים בקובץ המצורף:</w:t>
                            </w:r>
                          </w:p>
                          <w:bookmarkStart w:id="1" w:name="_MON_1557471189"/>
                          <w:bookmarkEnd w:id="1"/>
                          <w:p w:rsidR="008F1A62" w:rsidRPr="00BB2AFD" w:rsidRDefault="00A40F1F" w:rsidP="00A40F1F">
                            <w:pPr>
                              <w:keepNext/>
                              <w:spacing w:before="360" w:line="360" w:lineRule="auto"/>
                              <w:jc w:val="both"/>
                              <w:rPr>
                                <w:rtl/>
                              </w:rPr>
                            </w:pPr>
                            <w:r w:rsidRPr="0069542B">
                              <w:rPr>
                                <w:rFonts w:cs="David"/>
                                <w:sz w:val="24"/>
                                <w:szCs w:val="24"/>
                              </w:rPr>
                              <w:object w:dxaOrig="1551" w:dyaOrig="1004">
                                <v:shape id="_x0000_i1035" type="#_x0000_t75" style="width:77.25pt;height:50.25pt" o:ole="">
                                  <v:imagedata r:id="rId39" o:title=""/>
                                </v:shape>
                                <o:OLEObject Type="Embed" ProgID="Word.Document.12" ShapeID="_x0000_i1035" DrawAspect="Icon" ObjectID="_1560501744" r:id="rId40">
                                  <o:FieldCodes>\s</o:FieldCodes>
                                </o:OLEObject>
                              </w:object>
                            </w:r>
                          </w:p>
                          <w:p w:rsidR="00A40F1F" w:rsidRDefault="00A40F1F" w:rsidP="00A40F1F">
                            <w:pPr>
                              <w:spacing w:before="240" w:after="120" w:line="360" w:lineRule="auto"/>
                              <w:jc w:val="both"/>
                              <w:rPr>
                                <w:rFonts w:ascii="Arial" w:eastAsia="Calibri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hAnsi="Arial" w:cs="David"/>
                                <w:b/>
                                <w:bCs/>
                                <w:sz w:val="24"/>
                                <w:szCs w:val="24"/>
                              </w:rPr>
                              <w:pict>
                                <v:rect id="_x0000_i1037" style="width:0;height:1.5pt" o:hralign="center" o:hrstd="t" o:hr="t" fillcolor="#a0a0a0" stroked="f"/>
                              </w:pict>
                            </w:r>
                          </w:p>
                          <w:p w:rsidR="00A40F1F" w:rsidRPr="00A40F1F" w:rsidRDefault="00A40F1F" w:rsidP="00715A6D">
                            <w:pPr>
                              <w:spacing w:before="240" w:after="12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40F1F">
                              <w:rPr>
                                <w:rFonts w:ascii="Arial" w:eastAsia="Calibri" w:hAnsi="Arial" w:cs="David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"מכינת אבני דרך" עבור צעירים-</w:t>
                            </w:r>
                            <w:r w:rsidRPr="00A40F1F"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בעמק חפ</w:t>
                            </w:r>
                            <w:r w:rsidRPr="00A40F1F"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rtl/>
                              </w:rPr>
                              <w:t>ר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40F1F"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rtl/>
                              </w:rPr>
                              <w:t>מתקיימת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תכנית 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b/>
                                <w:bCs/>
                                <w:color w:val="1F497D" w:themeColor="text2"/>
                                <w:sz w:val="24"/>
                                <w:szCs w:val="24"/>
                                <w:rtl/>
                              </w:rPr>
                              <w:t xml:space="preserve">"בשבילך" 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המיועדת לנוער בספקטרום בתפקוד גבוה לקראת סיום מערכת החינוך ולקראת בחירת מסלול המשך - התנדבות לצבא, שירות לאומי וכיו"ב. </w:t>
                            </w:r>
                          </w:p>
                          <w:p w:rsidR="00A40F1F" w:rsidRPr="00A40F1F" w:rsidRDefault="00A40F1F" w:rsidP="00A40F1F">
                            <w:pPr>
                              <w:spacing w:after="120" w:line="360" w:lineRule="auto"/>
                              <w:jc w:val="both"/>
                              <w:rPr>
                                <w:rFonts w:ascii="Arial" w:eastAsia="Calibri" w:hAnsi="Arial" w:cs="David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>תכנית נוספת היא "מכינת אבני דרך" (גילאי 18-25) - תכנית מעבר בת שנתיים המכשירה לחיים עצמאיים בקהילה. התכנית מתקיימת בקריית-שמונה במתכונת של 24/7 וכוללת מגורים. התכנית בפיקוח ומימון משרד הרווחה ויש צורך בהכרה בשירות לאדם עם אוטיזם והפנייה מוועדת השמה.</w:t>
                            </w:r>
                          </w:p>
                          <w:p w:rsidR="00A40F1F" w:rsidRPr="00A40F1F" w:rsidRDefault="00A40F1F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ניתן להיכנס לאתר האינטרנט לקבלת מידע מקיף יותר אודות התכניות </w:t>
                            </w:r>
                            <w:hyperlink r:id="rId41" w:tgtFrame="_blank" w:history="1">
                              <w:r w:rsidRPr="00A40F1F">
                                <w:rPr>
                                  <w:rFonts w:ascii="Calibri" w:eastAsia="Calibri" w:hAnsi="Calibri" w:cs="David"/>
                                  <w:color w:val="0000FF"/>
                                  <w:sz w:val="24"/>
                                  <w:szCs w:val="24"/>
                                  <w:u w:val="single"/>
                                </w:rPr>
                                <w:t>http://www.avneiderech.org.il</w:t>
                              </w:r>
                            </w:hyperlink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:rsidR="00A40F1F" w:rsidRPr="00A40F1F" w:rsidRDefault="00A40F1F" w:rsidP="00A40F1F">
                            <w:pPr>
                              <w:spacing w:after="0" w:line="360" w:lineRule="auto"/>
                              <w:jc w:val="both"/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מצ"ב פלייר של תכניות 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u w:val="single"/>
                                <w:rtl/>
                              </w:rPr>
                              <w:t>עמותת "אבני דרך"</w:t>
                            </w:r>
                            <w:r w:rsidRPr="00A40F1F">
                              <w:rPr>
                                <w:rFonts w:ascii="Arial" w:eastAsia="Calibri" w:hAnsi="Arial" w:cs="David"/>
                                <w:sz w:val="24"/>
                                <w:szCs w:val="24"/>
                                <w:rtl/>
                              </w:rPr>
                              <w:t xml:space="preserve"> המיועדת לאוכלוסייה בספקטרום האוטיסטי</w:t>
                            </w:r>
                            <w:r w:rsidRPr="00A40F1F">
                              <w:rPr>
                                <w:rFonts w:ascii="Arial" w:eastAsia="Calibri" w:hAnsi="Arial" w:cs="David" w:hint="cs"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</w:p>
                          <w:p w:rsidR="0090664E" w:rsidRPr="000A061E" w:rsidRDefault="00A40F1F" w:rsidP="00A40F1F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David"/>
                                <w:sz w:val="24"/>
                                <w:szCs w:val="24"/>
                                <w:rtl/>
                              </w:rPr>
                            </w:pPr>
                            <w:r w:rsidRPr="00A40F1F">
                              <w:rPr>
                                <w:rFonts w:ascii="Arial" w:hAnsi="Arial" w:cs="David"/>
                                <w:color w:val="1F497D"/>
                                <w:sz w:val="24"/>
                                <w:szCs w:val="24"/>
                              </w:rPr>
                              <w:object w:dxaOrig="1551" w:dyaOrig="1004">
                                <v:shape id="_x0000_i1036" type="#_x0000_t75" style="width:77.25pt;height:50.25pt" o:ole="">
                                  <v:imagedata r:id="rId42" o:title=""/>
                                </v:shape>
                                <o:OLEObject Type="Embed" ProgID="AcroExch.Document.DC" ShapeID="_x0000_i1036" DrawAspect="Icon" ObjectID="_1560501745" r:id="rId4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מלבן מעוגל 16" o:spid="_x0000_s1038" style="position:absolute;left:0;text-align:left;margin-left:-67.5pt;margin-top:9pt;width:551.25pt;height:47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" strokecolor="#8064a2" strokeweight="2pt">
                <v:fill r:id="rId32" o:title="" recolor="t" rotate="t" type="tile"/>
                <v:textbox>
                  <w:txbxContent>
                    <w:p w:rsidR="00A40F1F" w:rsidRPr="0069542B" w:rsidRDefault="00A40F1F" w:rsidP="00A40F1F">
                      <w:pPr>
                        <w:spacing w:before="120" w:after="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תכנית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'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משלבים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' –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השתלבות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צעירים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וצעירות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עם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מגבלה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בשירות</w:t>
                      </w:r>
                      <w:r w:rsidRPr="0069542B"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9542B">
                        <w:rPr>
                          <w:rFonts w:ascii="Arial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הלאומי- </w:t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תוכנית המאפשרת לצעירים בגילאי 18-23 שלא גויסו לצבא מסיבות רפואיות או עקב מגבלה כלשהי לעשות שרות לאומי במקום צבא. התוכנית רב </w:t>
                      </w:r>
                      <w:proofErr w:type="spellStart"/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נכותית</w:t>
                      </w:r>
                      <w:proofErr w:type="spellEnd"/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 וכוללת צעירים עם מוגבלויות שונות:  </w:t>
                      </w:r>
                    </w:p>
                    <w:p w:rsidR="00A40F1F" w:rsidRPr="0069542B" w:rsidRDefault="00A40F1F" w:rsidP="00A40F1F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 xml:space="preserve">הנמכה קוגניטיבית, לקויות למידה מורכבות, מוגבלות שכלית התפתחותית, נכויות פיזיות (כולל לקות </w:t>
                      </w:r>
                      <w:r w:rsidRPr="0069542B"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  <w:br/>
                      </w: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ראייה ושמיעה ותסמונות נדירות), קשיים נפשיים, לקויות תקשורת- כגון אוטיזם, אספרגר וכולי.</w:t>
                      </w:r>
                    </w:p>
                    <w:p w:rsidR="00A40F1F" w:rsidRPr="0069542B" w:rsidRDefault="00A40F1F" w:rsidP="00A40F1F">
                      <w:pPr>
                        <w:spacing w:after="120"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69542B">
                        <w:rPr>
                          <w:rFonts w:ascii="Arial" w:hAnsi="Arial" w:cs="David" w:hint="cs"/>
                          <w:sz w:val="24"/>
                          <w:szCs w:val="24"/>
                          <w:rtl/>
                        </w:rPr>
                        <w:t>פרטים נוספים ויצירת קשר נמצאים בקובץ המצורף:</w:t>
                      </w:r>
                    </w:p>
                    <w:bookmarkStart w:id="2" w:name="_MON_1557471189"/>
                    <w:bookmarkEnd w:id="2"/>
                    <w:p w:rsidR="008F1A62" w:rsidRPr="00BB2AFD" w:rsidRDefault="00A40F1F" w:rsidP="00A40F1F">
                      <w:pPr>
                        <w:keepNext/>
                        <w:spacing w:before="360" w:line="360" w:lineRule="auto"/>
                        <w:jc w:val="both"/>
                        <w:rPr>
                          <w:rtl/>
                        </w:rPr>
                      </w:pPr>
                      <w:r w:rsidRPr="0069542B">
                        <w:rPr>
                          <w:rFonts w:cs="David"/>
                          <w:sz w:val="24"/>
                          <w:szCs w:val="24"/>
                        </w:rPr>
                        <w:object w:dxaOrig="1551" w:dyaOrig="1004">
                          <v:shape id="_x0000_i1035" type="#_x0000_t75" style="width:77.25pt;height:50.25pt" o:ole="">
                            <v:imagedata r:id="rId39" o:title=""/>
                          </v:shape>
                          <o:OLEObject Type="Embed" ProgID="Word.Document.12" ShapeID="_x0000_i1035" DrawAspect="Icon" ObjectID="_1560501744" r:id="rId44">
                            <o:FieldCodes>\s</o:FieldCodes>
                          </o:OLEObject>
                        </w:object>
                      </w:r>
                    </w:p>
                    <w:p w:rsidR="00A40F1F" w:rsidRDefault="00A40F1F" w:rsidP="00A40F1F">
                      <w:pPr>
                        <w:spacing w:before="240" w:after="120" w:line="360" w:lineRule="auto"/>
                        <w:jc w:val="both"/>
                        <w:rPr>
                          <w:rFonts w:ascii="Arial" w:eastAsia="Calibri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Arial" w:hAnsi="Arial" w:cs="David"/>
                          <w:b/>
                          <w:bCs/>
                          <w:sz w:val="24"/>
                          <w:szCs w:val="24"/>
                        </w:rPr>
                        <w:pict>
                          <v:rect id="_x0000_i1037" style="width:0;height:1.5pt" o:hralign="center" o:hrstd="t" o:hr="t" fillcolor="#a0a0a0" stroked="f"/>
                        </w:pict>
                      </w:r>
                    </w:p>
                    <w:p w:rsidR="00A40F1F" w:rsidRPr="00A40F1F" w:rsidRDefault="00A40F1F" w:rsidP="00715A6D">
                      <w:pPr>
                        <w:spacing w:before="240" w:after="12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40F1F">
                        <w:rPr>
                          <w:rFonts w:ascii="Arial" w:eastAsia="Calibri" w:hAnsi="Arial" w:cs="David" w:hint="cs"/>
                          <w:b/>
                          <w:bCs/>
                          <w:sz w:val="24"/>
                          <w:szCs w:val="24"/>
                          <w:rtl/>
                        </w:rPr>
                        <w:t>"מכינת אבני דרך" עבור צעירים-</w:t>
                      </w:r>
                      <w:r w:rsidRPr="00A40F1F">
                        <w:rPr>
                          <w:rFonts w:ascii="Arial" w:eastAsia="Calibri" w:hAnsi="Arial" w:cs="David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בעמק חפ</w:t>
                      </w:r>
                      <w:r w:rsidRPr="00A40F1F">
                        <w:rPr>
                          <w:rFonts w:ascii="Arial" w:eastAsia="Calibri" w:hAnsi="Arial" w:cs="David" w:hint="cs"/>
                          <w:sz w:val="24"/>
                          <w:szCs w:val="24"/>
                          <w:rtl/>
                        </w:rPr>
                        <w:t>ר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40F1F">
                        <w:rPr>
                          <w:rFonts w:ascii="Arial" w:eastAsia="Calibri" w:hAnsi="Arial" w:cs="David" w:hint="cs"/>
                          <w:sz w:val="24"/>
                          <w:szCs w:val="24"/>
                          <w:rtl/>
                        </w:rPr>
                        <w:t>מתקיימת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תכנית </w:t>
                      </w:r>
                      <w:r w:rsidRPr="00A40F1F">
                        <w:rPr>
                          <w:rFonts w:ascii="Arial" w:eastAsia="Calibri" w:hAnsi="Arial" w:cs="David"/>
                          <w:b/>
                          <w:bCs/>
                          <w:color w:val="1F497D" w:themeColor="text2"/>
                          <w:sz w:val="24"/>
                          <w:szCs w:val="24"/>
                          <w:rtl/>
                        </w:rPr>
                        <w:t xml:space="preserve">"בשבילך" 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המיועדת לנוער בספקטרום בתפקוד גבוה לקראת סיום מערכת החינוך ולקראת בחירת מסלול המשך - התנדבות לצבא, שירות לאומי וכיו"ב. </w:t>
                      </w:r>
                    </w:p>
                    <w:p w:rsidR="00A40F1F" w:rsidRPr="00A40F1F" w:rsidRDefault="00A40F1F" w:rsidP="00A40F1F">
                      <w:pPr>
                        <w:spacing w:after="120" w:line="360" w:lineRule="auto"/>
                        <w:jc w:val="both"/>
                        <w:rPr>
                          <w:rFonts w:ascii="Arial" w:eastAsia="Calibri" w:hAnsi="Arial" w:cs="David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>תכנית נוספת היא "מכינת אבני דרך" (גילאי 18-25) - תכנית מעבר בת שנתיים המכשירה לחיים עצמאיים בקהילה. התכנית מתקיימת בקריית-שמונה במתכונת של 24/7 וכוללת מגורים. התכנית בפיקוח ומימון משרד הרווחה ויש צורך בהכרה בשירות לאדם עם אוטיזם והפנייה מוועדת השמה.</w:t>
                      </w:r>
                    </w:p>
                    <w:p w:rsidR="00A40F1F" w:rsidRPr="00A40F1F" w:rsidRDefault="00A40F1F" w:rsidP="00A40F1F">
                      <w:pPr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ניתן להיכנס לאתר האינטרנט לקבלת מידע מקיף יותר אודות התכניות </w:t>
                      </w:r>
                      <w:hyperlink r:id="rId45" w:tgtFrame="_blank" w:history="1">
                        <w:r w:rsidRPr="00A40F1F">
                          <w:rPr>
                            <w:rFonts w:ascii="Calibri" w:eastAsia="Calibri" w:hAnsi="Calibri" w:cs="David"/>
                            <w:color w:val="0000FF"/>
                            <w:sz w:val="24"/>
                            <w:szCs w:val="24"/>
                            <w:u w:val="single"/>
                          </w:rPr>
                          <w:t>http://www.avneiderech.org.il</w:t>
                        </w:r>
                      </w:hyperlink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</w:t>
                      </w:r>
                    </w:p>
                    <w:p w:rsidR="00A40F1F" w:rsidRPr="00A40F1F" w:rsidRDefault="00A40F1F" w:rsidP="00A40F1F">
                      <w:pPr>
                        <w:spacing w:after="0" w:line="360" w:lineRule="auto"/>
                        <w:jc w:val="both"/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</w:pP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מצ"ב פלייר של תכניות 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u w:val="single"/>
                          <w:rtl/>
                        </w:rPr>
                        <w:t>עמותת "אבני דרך"</w:t>
                      </w:r>
                      <w:r w:rsidRPr="00A40F1F">
                        <w:rPr>
                          <w:rFonts w:ascii="Arial" w:eastAsia="Calibri" w:hAnsi="Arial" w:cs="David"/>
                          <w:sz w:val="24"/>
                          <w:szCs w:val="24"/>
                          <w:rtl/>
                        </w:rPr>
                        <w:t xml:space="preserve"> המיועדת לאוכלוסייה בספקטרום האוטיסטי</w:t>
                      </w:r>
                      <w:r w:rsidRPr="00A40F1F">
                        <w:rPr>
                          <w:rFonts w:ascii="Arial" w:eastAsia="Calibri" w:hAnsi="Arial" w:cs="David" w:hint="cs"/>
                          <w:sz w:val="24"/>
                          <w:szCs w:val="24"/>
                          <w:rtl/>
                        </w:rPr>
                        <w:t>:</w:t>
                      </w:r>
                    </w:p>
                    <w:p w:rsidR="0090664E" w:rsidRPr="000A061E" w:rsidRDefault="00A40F1F" w:rsidP="00A40F1F">
                      <w:pPr>
                        <w:spacing w:line="360" w:lineRule="auto"/>
                        <w:jc w:val="both"/>
                        <w:rPr>
                          <w:rFonts w:ascii="Arial" w:hAnsi="Arial" w:cs="David"/>
                          <w:sz w:val="24"/>
                          <w:szCs w:val="24"/>
                          <w:rtl/>
                        </w:rPr>
                      </w:pPr>
                      <w:r w:rsidRPr="00A40F1F">
                        <w:rPr>
                          <w:rFonts w:ascii="Arial" w:hAnsi="Arial" w:cs="David"/>
                          <w:color w:val="1F497D"/>
                          <w:sz w:val="24"/>
                          <w:szCs w:val="24"/>
                        </w:rPr>
                        <w:object w:dxaOrig="1551" w:dyaOrig="1004">
                          <v:shape id="_x0000_i1036" type="#_x0000_t75" style="width:77.25pt;height:50.25pt" o:ole="">
                            <v:imagedata r:id="rId42" o:title=""/>
                          </v:shape>
                          <o:OLEObject Type="Embed" ProgID="AcroExch.Document.DC" ShapeID="_x0000_i1036" DrawAspect="Icon" ObjectID="_1560501745" r:id="rId46"/>
                        </w:object>
                      </w:r>
                    </w:p>
                  </w:txbxContent>
                </v:textbox>
              </v:roundrect>
            </w:pict>
          </mc:Fallback>
        </mc:AlternateContent>
      </w:r>
      <w:r w:rsidR="00A40F1F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52B4469" wp14:editId="57EC3AEC">
                <wp:simplePos x="0" y="0"/>
                <wp:positionH relativeFrom="column">
                  <wp:posOffset>3086101</wp:posOffset>
                </wp:positionH>
                <wp:positionV relativeFrom="paragraph">
                  <wp:posOffset>-495300</wp:posOffset>
                </wp:positionV>
                <wp:extent cx="3091180" cy="342900"/>
                <wp:effectExtent l="114300" t="114300" r="128270" b="133350"/>
                <wp:wrapNone/>
                <wp:docPr id="38" name="מלבן מעוגל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118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  <a:headEnd/>
                          <a:tailEnd/>
                        </a:ln>
                        <a:effectLst>
                          <a:glow rad="101600">
                            <a:srgbClr val="8064A2">
                              <a:satMod val="175000"/>
                              <a:alpha val="40000"/>
                            </a:srgbClr>
                          </a:glow>
                        </a:effectLst>
                        <a:extLst/>
                      </wps:spPr>
                      <wps:txbx>
                        <w:txbxContent>
                          <w:p w:rsidR="00A40F1F" w:rsidRPr="00EC4FCD" w:rsidRDefault="00A40F1F" w:rsidP="00A40F1F">
                            <w:pPr>
                              <w:rPr>
                                <w:rFonts w:cs="Davi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David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שירותים עבור אוכלוסיות צרכים מיוחדים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מלבן מעוגל 38" o:spid="_x0000_s1039" style="position:absolute;left:0;text-align:left;margin-left:243pt;margin-top:-39pt;width:243.4pt;height:2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" fillcolor="#dce6f2" strokecolor="#8064a2" strokeweight="2pt">
                <v:textbox>
                  <w:txbxContent>
                    <w:p w:rsidR="00A40F1F" w:rsidRPr="00EC4FCD" w:rsidRDefault="00A40F1F" w:rsidP="00A40F1F">
                      <w:pPr>
                        <w:rPr>
                          <w:rFonts w:cs="Davi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David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שירותים עבור אוכלוסיות צרכים מיוחדים </w:t>
                      </w:r>
                    </w:p>
                  </w:txbxContent>
                </v:textbox>
              </v:roundrect>
            </w:pict>
          </mc:Fallback>
        </mc:AlternateContent>
      </w:r>
    </w:p>
    <w:p w:rsidR="00333178" w:rsidRDefault="004324FC" w:rsidP="00BB2AFD">
      <w:pPr>
        <w:bidi w:val="0"/>
      </w:pPr>
      <w:r>
        <w:rPr>
          <w:rFonts w:ascii="Arial" w:hAnsi="Arial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11488" behindDoc="1" locked="0" layoutInCell="1" allowOverlap="1" wp14:anchorId="79B8FEA9" wp14:editId="490EA416">
            <wp:simplePos x="0" y="0"/>
            <wp:positionH relativeFrom="column">
              <wp:posOffset>752475</wp:posOffset>
            </wp:positionH>
            <wp:positionV relativeFrom="paragraph">
              <wp:posOffset>6060440</wp:posOffset>
            </wp:positionV>
            <wp:extent cx="3990975" cy="2085975"/>
            <wp:effectExtent l="0" t="0" r="9525" b="9525"/>
            <wp:wrapNone/>
            <wp:docPr id="31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EB">
        <w:rPr>
          <w:rFonts w:ascii="Arial" w:hAnsi="Arial" w:cs="David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1C03BA" wp14:editId="30C7BD61">
                <wp:simplePos x="0" y="0"/>
                <wp:positionH relativeFrom="margin">
                  <wp:posOffset>-962025</wp:posOffset>
                </wp:positionH>
                <wp:positionV relativeFrom="margin">
                  <wp:posOffset>9377680</wp:posOffset>
                </wp:positionV>
                <wp:extent cx="390525" cy="266700"/>
                <wp:effectExtent l="0" t="0" r="28575" b="19050"/>
                <wp:wrapSquare wrapText="bothSides"/>
                <wp:docPr id="33" name="תיבת טקסט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667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FB6" w:rsidRPr="00FA21EB" w:rsidRDefault="00FA21EB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A21EB">
                              <w:rPr>
                                <w:rFonts w:hint="cs"/>
                                <w:rtl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33" o:spid="_x0000_s1040" type="#_x0000_t202" style="position:absolute;margin-left:-75.75pt;margin-top:738.4pt;width:30.75pt;height:21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" fillcolor="white [3201]" strokecolor="#8064a2 [3207]" strokeweight="2pt">
                <v:textbox>
                  <w:txbxContent>
                    <w:p w:rsidR="00B63FB6" w:rsidRPr="00FA21EB" w:rsidRDefault="00FA21EB">
                      <w:pPr>
                        <w:rPr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A21EB">
                        <w:rPr>
                          <w:rFonts w:hint="cs"/>
                          <w:rtl/>
                          <w14:textOutline w14:w="9525" w14:cap="rnd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333178" w:rsidSect="00514C26">
      <w:footerReference w:type="default" r:id="rId48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6D87" w:rsidRDefault="002D6D87" w:rsidP="005A7C44">
      <w:pPr>
        <w:spacing w:after="0" w:line="240" w:lineRule="auto"/>
      </w:pPr>
      <w:r>
        <w:separator/>
      </w:r>
    </w:p>
  </w:endnote>
  <w:endnote w:type="continuationSeparator" w:id="0">
    <w:p w:rsidR="002D6D87" w:rsidRDefault="002D6D87" w:rsidP="005A7C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vid">
    <w:panose1 w:val="020E0502060401010101"/>
    <w:charset w:val="B1"/>
    <w:family w:val="swiss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7C44" w:rsidRDefault="005A7C4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6D87" w:rsidRDefault="002D6D87" w:rsidP="005A7C44">
      <w:pPr>
        <w:spacing w:after="0" w:line="240" w:lineRule="auto"/>
      </w:pPr>
      <w:r>
        <w:separator/>
      </w:r>
    </w:p>
  </w:footnote>
  <w:footnote w:type="continuationSeparator" w:id="0">
    <w:p w:rsidR="002D6D87" w:rsidRDefault="002D6D87" w:rsidP="005A7C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1F6"/>
    <w:rsid w:val="001938B8"/>
    <w:rsid w:val="001A4F6C"/>
    <w:rsid w:val="001A5E99"/>
    <w:rsid w:val="0023152E"/>
    <w:rsid w:val="002D6D87"/>
    <w:rsid w:val="00333178"/>
    <w:rsid w:val="003F5700"/>
    <w:rsid w:val="004324FC"/>
    <w:rsid w:val="004C13A2"/>
    <w:rsid w:val="00514C26"/>
    <w:rsid w:val="005A7C44"/>
    <w:rsid w:val="00603775"/>
    <w:rsid w:val="0066237D"/>
    <w:rsid w:val="007041F6"/>
    <w:rsid w:val="00715A6D"/>
    <w:rsid w:val="007C50C2"/>
    <w:rsid w:val="007D7DCD"/>
    <w:rsid w:val="00840503"/>
    <w:rsid w:val="008A00CC"/>
    <w:rsid w:val="008F1A62"/>
    <w:rsid w:val="0090664E"/>
    <w:rsid w:val="009231C6"/>
    <w:rsid w:val="00984CB9"/>
    <w:rsid w:val="009E1646"/>
    <w:rsid w:val="00A31E31"/>
    <w:rsid w:val="00A40F1F"/>
    <w:rsid w:val="00AF3CE0"/>
    <w:rsid w:val="00B63FB6"/>
    <w:rsid w:val="00BB2AFD"/>
    <w:rsid w:val="00D40416"/>
    <w:rsid w:val="00D667B5"/>
    <w:rsid w:val="00D93625"/>
    <w:rsid w:val="00DA0828"/>
    <w:rsid w:val="00DE5D5E"/>
    <w:rsid w:val="00EB6182"/>
    <w:rsid w:val="00F96F50"/>
    <w:rsid w:val="00FA2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1F6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041F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0664E"/>
    <w:pPr>
      <w:ind w:left="720"/>
      <w:contextualSpacing/>
    </w:pPr>
    <w:rPr>
      <w:rFonts w:ascii="Calibri" w:eastAsia="Calibri" w:hAnsi="Calibri" w:cs="David"/>
      <w:sz w:val="28"/>
      <w:szCs w:val="28"/>
    </w:rPr>
  </w:style>
  <w:style w:type="character" w:styleId="Hyperlink">
    <w:name w:val="Hyperlink"/>
    <w:basedOn w:val="a0"/>
    <w:uiPriority w:val="99"/>
    <w:unhideWhenUsed/>
    <w:rsid w:val="0090664E"/>
    <w:rPr>
      <w:rFonts w:ascii="Times New Roman" w:hAnsi="Times New Roman" w:cs="Times New Roman" w:hint="default"/>
      <w:color w:val="0000FF"/>
      <w:u w:val="single"/>
      <w:lang w:bidi="he-IL"/>
    </w:rPr>
  </w:style>
  <w:style w:type="paragraph" w:styleId="a6">
    <w:name w:val="header"/>
    <w:basedOn w:val="a"/>
    <w:link w:val="a7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כותרת עליונה תו"/>
    <w:basedOn w:val="a0"/>
    <w:link w:val="a6"/>
    <w:uiPriority w:val="99"/>
    <w:rsid w:val="005A7C44"/>
  </w:style>
  <w:style w:type="paragraph" w:styleId="a8">
    <w:name w:val="footer"/>
    <w:basedOn w:val="a"/>
    <w:link w:val="a9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9">
    <w:name w:val="כותרת תחתונה תו"/>
    <w:basedOn w:val="a0"/>
    <w:link w:val="a8"/>
    <w:uiPriority w:val="99"/>
    <w:rsid w:val="005A7C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41F6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041F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0664E"/>
    <w:pPr>
      <w:ind w:left="720"/>
      <w:contextualSpacing/>
    </w:pPr>
    <w:rPr>
      <w:rFonts w:ascii="Calibri" w:eastAsia="Calibri" w:hAnsi="Calibri" w:cs="David"/>
      <w:sz w:val="28"/>
      <w:szCs w:val="28"/>
    </w:rPr>
  </w:style>
  <w:style w:type="character" w:styleId="Hyperlink">
    <w:name w:val="Hyperlink"/>
    <w:basedOn w:val="a0"/>
    <w:uiPriority w:val="99"/>
    <w:unhideWhenUsed/>
    <w:rsid w:val="0090664E"/>
    <w:rPr>
      <w:rFonts w:ascii="Times New Roman" w:hAnsi="Times New Roman" w:cs="Times New Roman" w:hint="default"/>
      <w:color w:val="0000FF"/>
      <w:u w:val="single"/>
      <w:lang w:bidi="he-IL"/>
    </w:rPr>
  </w:style>
  <w:style w:type="paragraph" w:styleId="a6">
    <w:name w:val="header"/>
    <w:basedOn w:val="a"/>
    <w:link w:val="a7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כותרת עליונה תו"/>
    <w:basedOn w:val="a0"/>
    <w:link w:val="a6"/>
    <w:uiPriority w:val="99"/>
    <w:rsid w:val="005A7C44"/>
  </w:style>
  <w:style w:type="paragraph" w:styleId="a8">
    <w:name w:val="footer"/>
    <w:basedOn w:val="a"/>
    <w:link w:val="a9"/>
    <w:uiPriority w:val="99"/>
    <w:unhideWhenUsed/>
    <w:rsid w:val="005A7C4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9">
    <w:name w:val="כותרת תחתונה תו"/>
    <w:basedOn w:val="a0"/>
    <w:link w:val="a8"/>
    <w:uiPriority w:val="99"/>
    <w:rsid w:val="005A7C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1.bin"/><Relationship Id="rId26" Type="http://schemas.openxmlformats.org/officeDocument/2006/relationships/image" Target="media/image13.emf"/><Relationship Id="rId39" Type="http://schemas.openxmlformats.org/officeDocument/2006/relationships/image" Target="media/image17.emf"/><Relationship Id="rId3" Type="http://schemas.microsoft.com/office/2007/relationships/stylesWithEffects" Target="stylesWithEffects.xml"/><Relationship Id="rId21" Type="http://schemas.openxmlformats.org/officeDocument/2006/relationships/image" Target="media/image11.emf"/><Relationship Id="rId34" Type="http://schemas.openxmlformats.org/officeDocument/2006/relationships/oleObject" Target="embeddings/oleObject9.bin"/><Relationship Id="rId42" Type="http://schemas.openxmlformats.org/officeDocument/2006/relationships/image" Target="media/image18.emf"/><Relationship Id="rId47" Type="http://schemas.openxmlformats.org/officeDocument/2006/relationships/image" Target="media/image19.emf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hyperlink" Target="https://www.btl.gov.il/Publications/Habituah_haleumi/Documents/charth17.pdf" TargetMode="External"/><Relationship Id="rId33" Type="http://schemas.openxmlformats.org/officeDocument/2006/relationships/oleObject" Target="embeddings/oleObject8.bin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4.bin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oleObject" Target="embeddings/oleObject6.bin"/><Relationship Id="rId41" Type="http://schemas.openxmlformats.org/officeDocument/2006/relationships/hyperlink" Target="http://www.avneiderech.org.il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oleObject" Target="embeddings/oleObject4.bin"/><Relationship Id="rId32" Type="http://schemas.openxmlformats.org/officeDocument/2006/relationships/image" Target="media/image16.jpeg"/><Relationship Id="rId37" Type="http://schemas.openxmlformats.org/officeDocument/2006/relationships/oleObject" Target="embeddings/oleObject11.bin"/><Relationship Id="rId40" Type="http://schemas.openxmlformats.org/officeDocument/2006/relationships/package" Target="embeddings/Microsoft_Word_Document1.docx"/><Relationship Id="rId45" Type="http://schemas.openxmlformats.org/officeDocument/2006/relationships/hyperlink" Target="http://www.avneiderech.org.il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emf"/><Relationship Id="rId28" Type="http://schemas.openxmlformats.org/officeDocument/2006/relationships/image" Target="media/image14.emf"/><Relationship Id="rId36" Type="http://schemas.openxmlformats.org/officeDocument/2006/relationships/oleObject" Target="embeddings/oleObject10.bin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7.bin"/><Relationship Id="rId44" Type="http://schemas.openxmlformats.org/officeDocument/2006/relationships/package" Target="embeddings/Microsoft_Word_Document2.docx"/><Relationship Id="rId4" Type="http://schemas.openxmlformats.org/officeDocument/2006/relationships/image" Target="media/image1.jpeg"/><Relationship Id="rId9" Type="http://schemas.openxmlformats.org/officeDocument/2006/relationships/image" Target="media/image2.jpg"/><Relationship Id="rId14" Type="http://schemas.openxmlformats.org/officeDocument/2006/relationships/image" Target="media/image6.jpeg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5.bin"/><Relationship Id="rId30" Type="http://schemas.openxmlformats.org/officeDocument/2006/relationships/image" Target="media/image15.emf"/><Relationship Id="rId35" Type="http://schemas.openxmlformats.org/officeDocument/2006/relationships/hyperlink" Target="https://www.btl.gov.il/Publications/Habituah_haleumi/Documents/charth17.pdf" TargetMode="External"/><Relationship Id="rId43" Type="http://schemas.openxmlformats.org/officeDocument/2006/relationships/oleObject" Target="embeddings/oleObject13.bin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8E2559-805A-49DB-A60C-33C983E949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שקד כחלון</dc:creator>
  <cp:lastModifiedBy>שקד כחלון</cp:lastModifiedBy>
  <cp:revision>2</cp:revision>
  <dcterms:created xsi:type="dcterms:W3CDTF">2017-07-02T08:54:00Z</dcterms:created>
  <dcterms:modified xsi:type="dcterms:W3CDTF">2017-07-02T08:54:00Z</dcterms:modified>
</cp:coreProperties>
</file>